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5"/>
        <w:gridCol w:w="1510"/>
        <w:gridCol w:w="3169"/>
        <w:gridCol w:w="2693"/>
      </w:tblGrid>
      <w:tr w:rsidR="008F6995" w:rsidRPr="00A31401" w14:paraId="4B67C93F" w14:textId="77777777" w:rsidTr="002917BD">
        <w:trPr>
          <w:trHeight w:val="567"/>
        </w:trPr>
        <w:tc>
          <w:tcPr>
            <w:tcW w:w="8364" w:type="dxa"/>
            <w:gridSpan w:val="3"/>
            <w:tcBorders>
              <w:top w:val="single" w:sz="4" w:space="0" w:color="auto"/>
              <w:left w:val="single" w:sz="4" w:space="0" w:color="auto"/>
              <w:bottom w:val="single" w:sz="4" w:space="0" w:color="auto"/>
              <w:right w:val="single" w:sz="4" w:space="0" w:color="auto"/>
            </w:tcBorders>
          </w:tcPr>
          <w:p w14:paraId="21B5F30D" w14:textId="77777777" w:rsidR="008F6995" w:rsidRPr="00A31401" w:rsidRDefault="008B12F9" w:rsidP="00774E8C">
            <w:pPr>
              <w:tabs>
                <w:tab w:val="left" w:pos="1809"/>
              </w:tabs>
              <w:suppressAutoHyphens/>
              <w:spacing w:after="0" w:line="240" w:lineRule="auto"/>
              <w:rPr>
                <w:rFonts w:ascii="Arial" w:hAnsi="Arial" w:cs="Arial"/>
                <w:b/>
                <w:noProof w:val="0"/>
                <w:sz w:val="20"/>
                <w:szCs w:val="20"/>
                <w:lang w:eastAsia="ar-SA"/>
              </w:rPr>
            </w:pPr>
            <w:r w:rsidRPr="00A31401">
              <w:rPr>
                <w:rFonts w:ascii="Arial" w:hAnsi="Arial" w:cs="Arial"/>
                <w:b/>
                <w:noProof w:val="0"/>
                <w:sz w:val="20"/>
                <w:szCs w:val="20"/>
                <w:lang w:eastAsia="ar-SA"/>
              </w:rPr>
              <w:t>CUSTOMER</w:t>
            </w:r>
            <w:r w:rsidR="00884CED" w:rsidRPr="00A31401">
              <w:rPr>
                <w:rFonts w:ascii="Arial" w:hAnsi="Arial" w:cs="Arial"/>
                <w:b/>
                <w:noProof w:val="0"/>
                <w:sz w:val="20"/>
                <w:szCs w:val="20"/>
                <w:lang w:eastAsia="ar-SA"/>
              </w:rPr>
              <w:t xml:space="preserve">’S </w:t>
            </w:r>
            <w:r w:rsidR="008F6995" w:rsidRPr="00A31401">
              <w:rPr>
                <w:rFonts w:ascii="Arial" w:hAnsi="Arial" w:cs="Arial"/>
                <w:b/>
                <w:noProof w:val="0"/>
                <w:sz w:val="20"/>
                <w:szCs w:val="20"/>
                <w:lang w:eastAsia="ar-SA"/>
              </w:rPr>
              <w:t>TAX RESIDENCY DECLARATION</w:t>
            </w:r>
          </w:p>
          <w:p w14:paraId="5C3A0DDE" w14:textId="77777777" w:rsidR="00233288" w:rsidRPr="00A31401" w:rsidRDefault="00233288" w:rsidP="00774E8C">
            <w:pPr>
              <w:tabs>
                <w:tab w:val="left" w:pos="1809"/>
              </w:tabs>
              <w:suppressAutoHyphens/>
              <w:spacing w:after="0" w:line="240" w:lineRule="auto"/>
              <w:rPr>
                <w:rFonts w:ascii="Arial" w:hAnsi="Arial" w:cs="Arial"/>
                <w:i/>
                <w:noProof w:val="0"/>
                <w:sz w:val="16"/>
                <w:szCs w:val="16"/>
                <w:lang w:eastAsia="ar-SA"/>
              </w:rPr>
            </w:pPr>
            <w:r w:rsidRPr="00A31401">
              <w:rPr>
                <w:rFonts w:ascii="Arial" w:hAnsi="Arial" w:cs="Arial"/>
                <w:i/>
                <w:noProof w:val="0"/>
                <w:sz w:val="16"/>
                <w:szCs w:val="16"/>
                <w:lang w:eastAsia="ar-SA"/>
              </w:rPr>
              <w:t>(for Customer – legal entity)</w:t>
            </w:r>
          </w:p>
        </w:tc>
        <w:tc>
          <w:tcPr>
            <w:tcW w:w="2693" w:type="dxa"/>
            <w:tcBorders>
              <w:top w:val="single" w:sz="4" w:space="0" w:color="auto"/>
              <w:left w:val="single" w:sz="4" w:space="0" w:color="auto"/>
              <w:bottom w:val="single" w:sz="4" w:space="0" w:color="auto"/>
              <w:right w:val="single" w:sz="4" w:space="0" w:color="auto"/>
            </w:tcBorders>
          </w:tcPr>
          <w:p w14:paraId="3A32D6D0" w14:textId="77777777" w:rsidR="008F6995" w:rsidRPr="00A31401" w:rsidRDefault="008B12F9" w:rsidP="00FE1EC0">
            <w:pPr>
              <w:suppressAutoHyphens/>
              <w:spacing w:after="0" w:line="240" w:lineRule="auto"/>
              <w:rPr>
                <w:rFonts w:ascii="Arial" w:hAnsi="Arial" w:cs="Arial"/>
                <w:noProof w:val="0"/>
                <w:sz w:val="16"/>
                <w:szCs w:val="16"/>
                <w:lang w:eastAsia="ar-SA"/>
              </w:rPr>
            </w:pPr>
            <w:r w:rsidRPr="00A31401">
              <w:rPr>
                <w:rFonts w:ascii="Arial" w:hAnsi="Arial" w:cs="Arial"/>
                <w:noProof w:val="0"/>
                <w:sz w:val="16"/>
                <w:szCs w:val="16"/>
                <w:lang w:eastAsia="ar-SA"/>
              </w:rPr>
              <w:t>Customer</w:t>
            </w:r>
            <w:r w:rsidR="008F6995" w:rsidRPr="00A31401">
              <w:rPr>
                <w:rFonts w:ascii="Arial" w:hAnsi="Arial" w:cs="Arial"/>
                <w:noProof w:val="0"/>
                <w:sz w:val="16"/>
                <w:szCs w:val="16"/>
                <w:lang w:eastAsia="ar-SA"/>
              </w:rPr>
              <w:t>’s code</w:t>
            </w:r>
          </w:p>
        </w:tc>
      </w:tr>
      <w:tr w:rsidR="008F6995" w:rsidRPr="00A31401" w14:paraId="0BDD4738"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1057" w:type="dxa"/>
            <w:gridSpan w:val="4"/>
            <w:tcBorders>
              <w:top w:val="single" w:sz="4" w:space="0" w:color="auto"/>
              <w:left w:val="single" w:sz="4" w:space="0" w:color="auto"/>
              <w:right w:val="single" w:sz="4" w:space="0" w:color="auto"/>
            </w:tcBorders>
            <w:vAlign w:val="center"/>
          </w:tcPr>
          <w:p w14:paraId="67A04E00" w14:textId="77777777" w:rsidR="008F6995" w:rsidRPr="00A31401" w:rsidRDefault="008F6995" w:rsidP="003F00A4">
            <w:pPr>
              <w:suppressAutoHyphens/>
              <w:spacing w:after="0" w:line="240" w:lineRule="auto"/>
              <w:jc w:val="both"/>
              <w:rPr>
                <w:rFonts w:ascii="Arial" w:hAnsi="Arial" w:cs="Arial"/>
                <w:b/>
                <w:bCs/>
                <w:noProof w:val="0"/>
                <w:color w:val="000000"/>
                <w:sz w:val="16"/>
                <w:szCs w:val="16"/>
                <w:lang w:eastAsia="ar-SA"/>
              </w:rPr>
            </w:pPr>
            <w:r w:rsidRPr="00A31401">
              <w:rPr>
                <w:rFonts w:ascii="Arial" w:hAnsi="Arial" w:cs="Arial"/>
                <w:bCs/>
                <w:color w:val="000000"/>
                <w:sz w:val="16"/>
                <w:szCs w:val="16"/>
                <w:lang w:eastAsia="ar-SA"/>
              </w:rPr>
              <w:t xml:space="preserve">Tax Residency </w:t>
            </w:r>
            <w:r w:rsidR="00884CED" w:rsidRPr="00A31401">
              <w:rPr>
                <w:rFonts w:ascii="Arial" w:hAnsi="Arial" w:cs="Arial"/>
                <w:bCs/>
                <w:color w:val="000000"/>
                <w:sz w:val="16"/>
                <w:szCs w:val="16"/>
                <w:lang w:eastAsia="ar-SA"/>
              </w:rPr>
              <w:t xml:space="preserve">country </w:t>
            </w:r>
            <w:r w:rsidRPr="00A31401">
              <w:rPr>
                <w:rFonts w:ascii="Arial" w:hAnsi="Arial" w:cs="Arial"/>
                <w:bCs/>
                <w:color w:val="000000"/>
                <w:sz w:val="16"/>
                <w:szCs w:val="16"/>
                <w:lang w:eastAsia="ar-SA"/>
              </w:rPr>
              <w:t xml:space="preserve">is a country </w:t>
            </w:r>
            <w:r w:rsidR="003F00A4" w:rsidRPr="00A31401">
              <w:rPr>
                <w:rFonts w:ascii="Arial" w:hAnsi="Arial" w:cs="Arial"/>
                <w:bCs/>
                <w:color w:val="000000"/>
                <w:sz w:val="16"/>
                <w:szCs w:val="16"/>
                <w:lang w:eastAsia="ar-SA"/>
              </w:rPr>
              <w:t>where</w:t>
            </w:r>
            <w:r w:rsidR="00884CED" w:rsidRPr="00A31401">
              <w:rPr>
                <w:rFonts w:ascii="Arial" w:hAnsi="Arial" w:cs="Arial"/>
                <w:bCs/>
                <w:color w:val="000000"/>
                <w:sz w:val="16"/>
                <w:szCs w:val="16"/>
                <w:lang w:eastAsia="ar-SA"/>
              </w:rPr>
              <w:t xml:space="preserve"> the </w:t>
            </w:r>
            <w:r w:rsidR="008B12F9" w:rsidRPr="00A31401">
              <w:rPr>
                <w:rFonts w:ascii="Arial" w:hAnsi="Arial" w:cs="Arial"/>
                <w:bCs/>
                <w:color w:val="000000"/>
                <w:sz w:val="16"/>
                <w:szCs w:val="16"/>
                <w:lang w:eastAsia="ar-SA"/>
              </w:rPr>
              <w:t>Customer</w:t>
            </w:r>
            <w:r w:rsidR="00884CED" w:rsidRPr="00A31401">
              <w:rPr>
                <w:rFonts w:ascii="Arial" w:hAnsi="Arial" w:cs="Arial"/>
                <w:bCs/>
                <w:color w:val="000000"/>
                <w:sz w:val="16"/>
                <w:szCs w:val="16"/>
                <w:lang w:eastAsia="ar-SA"/>
              </w:rPr>
              <w:t xml:space="preserve"> is a tax resident </w:t>
            </w:r>
            <w:r w:rsidRPr="00A31401">
              <w:rPr>
                <w:rFonts w:ascii="Arial" w:hAnsi="Arial" w:cs="Arial"/>
                <w:bCs/>
                <w:color w:val="000000"/>
                <w:sz w:val="16"/>
                <w:szCs w:val="16"/>
                <w:lang w:eastAsia="ar-SA"/>
              </w:rPr>
              <w:t xml:space="preserve">under the law of </w:t>
            </w:r>
            <w:r w:rsidR="00884CED" w:rsidRPr="00A31401">
              <w:rPr>
                <w:rFonts w:ascii="Arial" w:hAnsi="Arial" w:cs="Arial"/>
                <w:bCs/>
                <w:color w:val="000000"/>
                <w:sz w:val="16"/>
                <w:szCs w:val="16"/>
                <w:lang w:eastAsia="ar-SA"/>
              </w:rPr>
              <w:t xml:space="preserve">the respective country, </w:t>
            </w:r>
            <w:r w:rsidRPr="00A31401">
              <w:rPr>
                <w:rFonts w:ascii="Arial" w:hAnsi="Arial" w:cs="Arial"/>
                <w:bCs/>
                <w:color w:val="000000"/>
                <w:sz w:val="16"/>
                <w:szCs w:val="16"/>
                <w:lang w:eastAsia="ar-SA"/>
              </w:rPr>
              <w:t>based on the place of registration of the company, location of company management or other criteria</w:t>
            </w:r>
            <w:r w:rsidR="00884CED" w:rsidRPr="00A31401">
              <w:rPr>
                <w:rFonts w:ascii="Arial" w:hAnsi="Arial" w:cs="Arial"/>
                <w:bCs/>
                <w:color w:val="000000"/>
                <w:sz w:val="16"/>
                <w:szCs w:val="16"/>
                <w:lang w:eastAsia="ar-SA"/>
              </w:rPr>
              <w:t xml:space="preserve"> that</w:t>
            </w:r>
            <w:r w:rsidRPr="00A31401">
              <w:rPr>
                <w:rFonts w:ascii="Arial" w:hAnsi="Arial" w:cs="Arial"/>
                <w:bCs/>
                <w:color w:val="000000"/>
                <w:sz w:val="16"/>
                <w:szCs w:val="16"/>
                <w:lang w:eastAsia="ar-SA"/>
              </w:rPr>
              <w:t xml:space="preserve"> according to the law of the concerned country is the basis for determining tax residency of the company.</w:t>
            </w:r>
          </w:p>
        </w:tc>
      </w:tr>
      <w:tr w:rsidR="008F6995" w:rsidRPr="00A31401" w14:paraId="3D0AE592"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4"/>
            <w:tcBorders>
              <w:left w:val="single" w:sz="4" w:space="0" w:color="auto"/>
              <w:right w:val="single" w:sz="4" w:space="0" w:color="auto"/>
            </w:tcBorders>
            <w:shd w:val="clear" w:color="auto" w:fill="D9D9D9"/>
            <w:vAlign w:val="center"/>
          </w:tcPr>
          <w:p w14:paraId="4301F46E" w14:textId="77777777" w:rsidR="008F6995" w:rsidRPr="00A31401" w:rsidRDefault="008B12F9" w:rsidP="00F81D65">
            <w:pPr>
              <w:suppressAutoHyphens/>
              <w:spacing w:after="0" w:line="240" w:lineRule="auto"/>
              <w:rPr>
                <w:rFonts w:ascii="Arial" w:hAnsi="Arial" w:cs="Arial"/>
                <w:b/>
                <w:color w:val="000000"/>
                <w:sz w:val="18"/>
                <w:szCs w:val="18"/>
                <w:lang w:eastAsia="ru-RU"/>
              </w:rPr>
            </w:pPr>
            <w:r w:rsidRPr="00A31401">
              <w:rPr>
                <w:rFonts w:ascii="Arial" w:hAnsi="Arial" w:cs="Arial"/>
                <w:b/>
                <w:color w:val="000000"/>
                <w:sz w:val="18"/>
                <w:szCs w:val="18"/>
                <w:lang w:eastAsia="ru-RU"/>
              </w:rPr>
              <w:t>CUSTOMER</w:t>
            </w:r>
            <w:r w:rsidR="008F6995" w:rsidRPr="00A31401">
              <w:rPr>
                <w:rFonts w:ascii="Arial" w:hAnsi="Arial" w:cs="Arial"/>
                <w:b/>
                <w:color w:val="000000"/>
                <w:sz w:val="18"/>
                <w:szCs w:val="18"/>
                <w:lang w:eastAsia="ru-RU"/>
              </w:rPr>
              <w:t>'S INFORMATION</w:t>
            </w:r>
          </w:p>
        </w:tc>
      </w:tr>
      <w:tr w:rsidR="008F6995" w:rsidRPr="00A31401" w14:paraId="708E5959"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1057" w:type="dxa"/>
            <w:gridSpan w:val="4"/>
            <w:tcBorders>
              <w:left w:val="single" w:sz="4" w:space="0" w:color="auto"/>
              <w:right w:val="single" w:sz="4" w:space="0" w:color="auto"/>
            </w:tcBorders>
          </w:tcPr>
          <w:p w14:paraId="6615E20F" w14:textId="77777777" w:rsidR="008F6995" w:rsidRPr="00A31401" w:rsidRDefault="008F6995" w:rsidP="0076582B">
            <w:pPr>
              <w:suppressAutoHyphens/>
              <w:spacing w:after="0" w:line="240" w:lineRule="auto"/>
              <w:rPr>
                <w:rFonts w:ascii="Arial" w:hAnsi="Arial" w:cs="Arial"/>
                <w:bCs/>
                <w:noProof w:val="0"/>
                <w:color w:val="000000"/>
                <w:sz w:val="16"/>
                <w:szCs w:val="16"/>
                <w:lang w:eastAsia="ar-SA"/>
              </w:rPr>
            </w:pPr>
            <w:r w:rsidRPr="00A31401">
              <w:rPr>
                <w:rFonts w:ascii="Arial" w:hAnsi="Arial" w:cs="Arial"/>
                <w:color w:val="000000"/>
                <w:sz w:val="16"/>
                <w:szCs w:val="16"/>
                <w:lang w:eastAsia="ru-RU"/>
              </w:rPr>
              <w:t>Name</w:t>
            </w:r>
          </w:p>
        </w:tc>
      </w:tr>
      <w:tr w:rsidR="008F6995" w:rsidRPr="00A31401" w14:paraId="3B489495"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1057" w:type="dxa"/>
            <w:gridSpan w:val="4"/>
            <w:tcBorders>
              <w:left w:val="single" w:sz="4" w:space="0" w:color="auto"/>
              <w:right w:val="single" w:sz="4" w:space="0" w:color="auto"/>
            </w:tcBorders>
          </w:tcPr>
          <w:p w14:paraId="2006ADDC" w14:textId="77777777" w:rsidR="008F6995" w:rsidRPr="00A31401" w:rsidRDefault="008F6995" w:rsidP="0076582B">
            <w:pPr>
              <w:suppressAutoHyphens/>
              <w:spacing w:after="0" w:line="240" w:lineRule="auto"/>
              <w:rPr>
                <w:rFonts w:ascii="Arial" w:hAnsi="Arial" w:cs="Arial"/>
                <w:bCs/>
                <w:noProof w:val="0"/>
                <w:color w:val="000000"/>
                <w:sz w:val="16"/>
                <w:szCs w:val="16"/>
                <w:lang w:eastAsia="ar-SA"/>
              </w:rPr>
            </w:pPr>
            <w:r w:rsidRPr="00A31401">
              <w:rPr>
                <w:rFonts w:ascii="Arial" w:hAnsi="Arial" w:cs="Arial"/>
                <w:color w:val="000000"/>
                <w:sz w:val="16"/>
                <w:szCs w:val="16"/>
                <w:lang w:eastAsia="ru-RU"/>
              </w:rPr>
              <w:t>Registration number</w:t>
            </w:r>
          </w:p>
        </w:tc>
      </w:tr>
      <w:tr w:rsidR="008F6995" w:rsidRPr="00A31401" w14:paraId="3D072758"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4"/>
            <w:tcBorders>
              <w:left w:val="single" w:sz="4" w:space="0" w:color="auto"/>
              <w:right w:val="single" w:sz="4" w:space="0" w:color="auto"/>
            </w:tcBorders>
            <w:shd w:val="clear" w:color="auto" w:fill="D9D9D9"/>
            <w:vAlign w:val="center"/>
          </w:tcPr>
          <w:p w14:paraId="6A78F2CA" w14:textId="77777777" w:rsidR="008F6995" w:rsidRPr="00A31401" w:rsidRDefault="008F6995" w:rsidP="00400285">
            <w:pPr>
              <w:suppressAutoHyphens/>
              <w:spacing w:after="0" w:line="240" w:lineRule="auto"/>
              <w:rPr>
                <w:rFonts w:ascii="Arial" w:hAnsi="Arial" w:cs="Arial"/>
                <w:b/>
                <w:bCs/>
                <w:noProof w:val="0"/>
                <w:color w:val="000000"/>
                <w:sz w:val="18"/>
                <w:szCs w:val="18"/>
                <w:lang w:eastAsia="ar-SA"/>
              </w:rPr>
            </w:pPr>
            <w:r w:rsidRPr="00A31401">
              <w:rPr>
                <w:rFonts w:ascii="Arial" w:hAnsi="Arial" w:cs="Arial"/>
                <w:b/>
                <w:bCs/>
                <w:noProof w:val="0"/>
                <w:color w:val="000000"/>
                <w:sz w:val="18"/>
                <w:szCs w:val="18"/>
                <w:lang w:eastAsia="ar-SA"/>
              </w:rPr>
              <w:t xml:space="preserve">TAX RESIDENCY COUNTRY AND TAX IDENTIFICATION NUMBER </w:t>
            </w:r>
            <w:r w:rsidRPr="00A31401">
              <w:rPr>
                <w:rFonts w:ascii="Arial" w:hAnsi="Arial" w:cs="Arial"/>
                <w:bCs/>
                <w:noProof w:val="0"/>
                <w:color w:val="000000"/>
                <w:sz w:val="18"/>
                <w:szCs w:val="18"/>
                <w:lang w:eastAsia="ar-SA"/>
              </w:rPr>
              <w:t>(if several, indicate all)</w:t>
            </w:r>
          </w:p>
        </w:tc>
      </w:tr>
      <w:tr w:rsidR="008F6995" w:rsidRPr="00A31401" w14:paraId="7A55E339"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195" w:type="dxa"/>
            <w:gridSpan w:val="2"/>
            <w:tcBorders>
              <w:left w:val="single" w:sz="4" w:space="0" w:color="auto"/>
              <w:right w:val="nil"/>
            </w:tcBorders>
            <w:vAlign w:val="center"/>
          </w:tcPr>
          <w:p w14:paraId="567D2D64" w14:textId="77777777" w:rsidR="008F6995" w:rsidRPr="00A31401" w:rsidRDefault="008F6995" w:rsidP="008D0DB6">
            <w:pPr>
              <w:suppressAutoHyphens/>
              <w:spacing w:after="0" w:line="240" w:lineRule="auto"/>
              <w:jc w:val="center"/>
              <w:rPr>
                <w:rFonts w:ascii="Arial" w:hAnsi="Arial" w:cs="Arial"/>
                <w:b/>
                <w:bCs/>
                <w:noProof w:val="0"/>
                <w:color w:val="000000"/>
                <w:sz w:val="16"/>
                <w:szCs w:val="16"/>
                <w:lang w:eastAsia="ar-SA"/>
              </w:rPr>
            </w:pPr>
            <w:r w:rsidRPr="00A31401">
              <w:rPr>
                <w:rFonts w:ascii="Arial" w:hAnsi="Arial" w:cs="Arial"/>
                <w:b/>
                <w:bCs/>
                <w:noProof w:val="0"/>
                <w:color w:val="000000"/>
                <w:sz w:val="16"/>
                <w:szCs w:val="16"/>
                <w:lang w:eastAsia="ar-SA"/>
              </w:rPr>
              <w:t>Country</w:t>
            </w:r>
          </w:p>
        </w:tc>
        <w:tc>
          <w:tcPr>
            <w:tcW w:w="5862" w:type="dxa"/>
            <w:gridSpan w:val="2"/>
            <w:tcBorders>
              <w:left w:val="nil"/>
              <w:right w:val="single" w:sz="4" w:space="0" w:color="auto"/>
            </w:tcBorders>
            <w:vAlign w:val="center"/>
          </w:tcPr>
          <w:p w14:paraId="1B4327AD" w14:textId="77777777" w:rsidR="008F6995" w:rsidRPr="00A31401" w:rsidRDefault="008F6995" w:rsidP="008D0DB6">
            <w:pPr>
              <w:suppressAutoHyphens/>
              <w:spacing w:after="0" w:line="240" w:lineRule="auto"/>
              <w:jc w:val="center"/>
              <w:rPr>
                <w:rFonts w:ascii="Arial" w:hAnsi="Arial" w:cs="Arial"/>
                <w:b/>
                <w:bCs/>
                <w:noProof w:val="0"/>
                <w:color w:val="000000"/>
                <w:sz w:val="16"/>
                <w:szCs w:val="16"/>
                <w:lang w:eastAsia="ar-SA"/>
              </w:rPr>
            </w:pPr>
            <w:r w:rsidRPr="00A31401">
              <w:rPr>
                <w:rFonts w:ascii="Arial" w:hAnsi="Arial" w:cs="Arial"/>
                <w:b/>
                <w:bCs/>
                <w:noProof w:val="0"/>
                <w:color w:val="000000"/>
                <w:sz w:val="16"/>
                <w:szCs w:val="16"/>
                <w:lang w:eastAsia="ar-SA"/>
              </w:rPr>
              <w:t>Tax identification number</w:t>
            </w:r>
          </w:p>
        </w:tc>
      </w:tr>
      <w:tr w:rsidR="008F6995" w:rsidRPr="00A31401" w14:paraId="5636DCC6"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195" w:type="dxa"/>
            <w:gridSpan w:val="2"/>
            <w:tcBorders>
              <w:top w:val="single" w:sz="4" w:space="0" w:color="auto"/>
              <w:left w:val="single" w:sz="4" w:space="0" w:color="auto"/>
            </w:tcBorders>
          </w:tcPr>
          <w:p w14:paraId="4BFAF792" w14:textId="77777777" w:rsidR="008F6995" w:rsidRPr="00A31401" w:rsidRDefault="008F6995" w:rsidP="00FE1EC0">
            <w:pPr>
              <w:suppressAutoHyphens/>
              <w:spacing w:after="0" w:line="240" w:lineRule="auto"/>
              <w:rPr>
                <w:rFonts w:ascii="Arial" w:hAnsi="Arial" w:cs="Arial"/>
                <w:bCs/>
                <w:noProof w:val="0"/>
                <w:color w:val="000000"/>
                <w:sz w:val="16"/>
                <w:szCs w:val="16"/>
                <w:lang w:eastAsia="ar-SA"/>
              </w:rPr>
            </w:pPr>
            <w:r w:rsidRPr="00A31401">
              <w:rPr>
                <w:rFonts w:ascii="Arial" w:hAnsi="Arial" w:cs="Arial"/>
                <w:bCs/>
                <w:noProof w:val="0"/>
                <w:color w:val="000000"/>
                <w:sz w:val="16"/>
                <w:szCs w:val="16"/>
                <w:lang w:eastAsia="ar-SA"/>
              </w:rPr>
              <w:t>1.</w:t>
            </w:r>
          </w:p>
        </w:tc>
        <w:tc>
          <w:tcPr>
            <w:tcW w:w="5862" w:type="dxa"/>
            <w:gridSpan w:val="2"/>
            <w:tcBorders>
              <w:top w:val="single" w:sz="4" w:space="0" w:color="auto"/>
              <w:right w:val="single" w:sz="4" w:space="0" w:color="auto"/>
            </w:tcBorders>
          </w:tcPr>
          <w:p w14:paraId="75F86B3C" w14:textId="77777777" w:rsidR="008F6995" w:rsidRPr="00A31401" w:rsidRDefault="008F6995" w:rsidP="00FE1EC0">
            <w:pPr>
              <w:suppressAutoHyphens/>
              <w:spacing w:after="0" w:line="240" w:lineRule="auto"/>
              <w:rPr>
                <w:rFonts w:ascii="Arial" w:hAnsi="Arial" w:cs="Arial"/>
                <w:bCs/>
                <w:noProof w:val="0"/>
                <w:color w:val="000000"/>
                <w:sz w:val="16"/>
                <w:szCs w:val="16"/>
                <w:lang w:eastAsia="ar-SA"/>
              </w:rPr>
            </w:pPr>
            <w:r w:rsidRPr="00A31401">
              <w:rPr>
                <w:rFonts w:ascii="Arial" w:hAnsi="Arial" w:cs="Arial"/>
                <w:bCs/>
                <w:noProof w:val="0"/>
                <w:color w:val="000000"/>
                <w:sz w:val="16"/>
                <w:szCs w:val="16"/>
                <w:lang w:eastAsia="ar-SA"/>
              </w:rPr>
              <w:t>1.</w:t>
            </w:r>
          </w:p>
        </w:tc>
      </w:tr>
      <w:tr w:rsidR="008F6995" w:rsidRPr="00A31401" w14:paraId="7F029BFD"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195" w:type="dxa"/>
            <w:gridSpan w:val="2"/>
            <w:tcBorders>
              <w:top w:val="single" w:sz="4" w:space="0" w:color="auto"/>
              <w:left w:val="single" w:sz="4" w:space="0" w:color="auto"/>
              <w:bottom w:val="single" w:sz="4" w:space="0" w:color="auto"/>
              <w:right w:val="single" w:sz="4" w:space="0" w:color="auto"/>
            </w:tcBorders>
          </w:tcPr>
          <w:p w14:paraId="11C07B10" w14:textId="77777777"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2.</w:t>
            </w:r>
          </w:p>
        </w:tc>
        <w:tc>
          <w:tcPr>
            <w:tcW w:w="5862" w:type="dxa"/>
            <w:gridSpan w:val="2"/>
            <w:tcBorders>
              <w:top w:val="single" w:sz="4" w:space="0" w:color="auto"/>
              <w:left w:val="single" w:sz="4" w:space="0" w:color="auto"/>
              <w:bottom w:val="single" w:sz="4" w:space="0" w:color="auto"/>
              <w:right w:val="single" w:sz="4" w:space="0" w:color="auto"/>
            </w:tcBorders>
          </w:tcPr>
          <w:p w14:paraId="203DD434" w14:textId="77777777"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2.</w:t>
            </w:r>
          </w:p>
        </w:tc>
      </w:tr>
      <w:tr w:rsidR="008F6995" w:rsidRPr="00A31401" w14:paraId="0A805CC9"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195" w:type="dxa"/>
            <w:gridSpan w:val="2"/>
            <w:tcBorders>
              <w:top w:val="single" w:sz="4" w:space="0" w:color="auto"/>
              <w:left w:val="single" w:sz="4" w:space="0" w:color="auto"/>
              <w:bottom w:val="single" w:sz="4" w:space="0" w:color="auto"/>
              <w:right w:val="single" w:sz="4" w:space="0" w:color="auto"/>
            </w:tcBorders>
          </w:tcPr>
          <w:p w14:paraId="22273598" w14:textId="77777777"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3.</w:t>
            </w:r>
          </w:p>
        </w:tc>
        <w:tc>
          <w:tcPr>
            <w:tcW w:w="5862" w:type="dxa"/>
            <w:gridSpan w:val="2"/>
            <w:tcBorders>
              <w:top w:val="single" w:sz="4" w:space="0" w:color="auto"/>
              <w:left w:val="single" w:sz="4" w:space="0" w:color="auto"/>
              <w:bottom w:val="single" w:sz="4" w:space="0" w:color="auto"/>
              <w:right w:val="single" w:sz="4" w:space="0" w:color="auto"/>
            </w:tcBorders>
          </w:tcPr>
          <w:p w14:paraId="553FC549" w14:textId="77777777"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3.</w:t>
            </w:r>
          </w:p>
        </w:tc>
      </w:tr>
      <w:tr w:rsidR="008F6995" w:rsidRPr="00A31401" w14:paraId="2D8CD840"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1057" w:type="dxa"/>
            <w:gridSpan w:val="4"/>
            <w:tcBorders>
              <w:top w:val="single" w:sz="4" w:space="0" w:color="auto"/>
              <w:left w:val="single" w:sz="4" w:space="0" w:color="auto"/>
              <w:bottom w:val="single" w:sz="4" w:space="0" w:color="auto"/>
              <w:right w:val="single" w:sz="4" w:space="0" w:color="auto"/>
            </w:tcBorders>
          </w:tcPr>
          <w:p w14:paraId="797447A2" w14:textId="77777777" w:rsidR="008F6995" w:rsidRPr="00A31401" w:rsidRDefault="008F6995" w:rsidP="00FE1EC0">
            <w:pPr>
              <w:tabs>
                <w:tab w:val="left" w:pos="902"/>
              </w:tabs>
              <w:suppressAutoHyphens/>
              <w:spacing w:after="0" w:line="240" w:lineRule="auto"/>
              <w:jc w:val="both"/>
              <w:rPr>
                <w:rFonts w:ascii="Arial" w:hAnsi="Arial" w:cs="Arial"/>
                <w:b/>
                <w:noProof w:val="0"/>
                <w:color w:val="000000"/>
                <w:sz w:val="16"/>
                <w:szCs w:val="16"/>
                <w:lang w:eastAsia="ru-RU"/>
              </w:rPr>
            </w:pPr>
            <w:r w:rsidRPr="00A31401">
              <w:rPr>
                <w:rStyle w:val="shorttext"/>
                <w:rFonts w:ascii="Arial" w:hAnsi="Arial" w:cs="Arial"/>
                <w:b/>
                <w:sz w:val="16"/>
                <w:szCs w:val="16"/>
              </w:rPr>
              <w:t>Does the company have a U.S. taxpayer status?</w:t>
            </w:r>
          </w:p>
          <w:p w14:paraId="7CED1007" w14:textId="77777777" w:rsidR="008F6995" w:rsidRPr="00A31401" w:rsidRDefault="008F6995" w:rsidP="00774E8C">
            <w:pPr>
              <w:tabs>
                <w:tab w:val="left" w:pos="902"/>
              </w:tabs>
              <w:suppressAutoHyphens/>
              <w:spacing w:after="0" w:line="240" w:lineRule="auto"/>
              <w:jc w:val="both"/>
              <w:rPr>
                <w:rFonts w:ascii="Arial" w:hAnsi="Arial" w:cs="Arial"/>
                <w:noProof w:val="0"/>
                <w:sz w:val="16"/>
                <w:szCs w:val="16"/>
                <w:lang w:eastAsia="ar-SA"/>
              </w:rPr>
            </w:pP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645EC0">
              <w:rPr>
                <w:rFonts w:ascii="Arial" w:hAnsi="Arial" w:cs="Arial"/>
                <w:sz w:val="17"/>
                <w:szCs w:val="17"/>
              </w:rPr>
            </w:r>
            <w:r w:rsidR="00645EC0">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 xml:space="preserve"> NO                       </w:t>
            </w: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645EC0">
              <w:rPr>
                <w:rFonts w:ascii="Arial" w:hAnsi="Arial" w:cs="Arial"/>
                <w:sz w:val="17"/>
                <w:szCs w:val="17"/>
              </w:rPr>
            </w:r>
            <w:r w:rsidR="00645EC0">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 xml:space="preserve"> YES (</w:t>
            </w:r>
            <w:r w:rsidRPr="00A31401">
              <w:rPr>
                <w:rFonts w:ascii="Arial" w:hAnsi="Arial" w:cs="Arial"/>
                <w:noProof w:val="0"/>
                <w:sz w:val="16"/>
                <w:szCs w:val="16"/>
                <w:lang w:eastAsia="ar-SA"/>
              </w:rPr>
              <w:t xml:space="preserve">it is necessary to fill in a W-9 form provided by the representative of </w:t>
            </w:r>
            <w:r w:rsidR="008B12F9" w:rsidRPr="00A31401">
              <w:rPr>
                <w:rFonts w:ascii="Arial" w:hAnsi="Arial" w:cs="Arial"/>
                <w:noProof w:val="0"/>
                <w:sz w:val="16"/>
                <w:szCs w:val="16"/>
                <w:lang w:eastAsia="ar-SA"/>
              </w:rPr>
              <w:t xml:space="preserve">the insolvent </w:t>
            </w:r>
            <w:r w:rsidR="00CE51E2" w:rsidRPr="00A31401">
              <w:rPr>
                <w:rFonts w:ascii="Arial" w:hAnsi="Arial" w:cs="Arial"/>
                <w:noProof w:val="0"/>
                <w:sz w:val="16"/>
                <w:szCs w:val="16"/>
                <w:lang w:eastAsia="ar-SA"/>
              </w:rPr>
              <w:t xml:space="preserve">AS </w:t>
            </w:r>
            <w:r w:rsidR="004D07B6" w:rsidRPr="00A31401">
              <w:rPr>
                <w:rFonts w:ascii="Arial" w:hAnsi="Arial" w:cs="Arial"/>
                <w:noProof w:val="0"/>
                <w:sz w:val="16"/>
                <w:szCs w:val="16"/>
                <w:lang w:eastAsia="ar-SA"/>
              </w:rPr>
              <w:t>“PNB Banka</w:t>
            </w:r>
            <w:r w:rsidRPr="00A31401">
              <w:rPr>
                <w:rFonts w:ascii="Arial" w:hAnsi="Arial" w:cs="Arial"/>
                <w:noProof w:val="0"/>
                <w:sz w:val="16"/>
                <w:szCs w:val="16"/>
                <w:lang w:eastAsia="ar-SA"/>
              </w:rPr>
              <w:t>”</w:t>
            </w:r>
            <w:r w:rsidR="0098532E" w:rsidRPr="00A31401">
              <w:t xml:space="preserve"> </w:t>
            </w:r>
            <w:r w:rsidR="0098532E" w:rsidRPr="00A31401">
              <w:rPr>
                <w:rFonts w:ascii="Arial" w:hAnsi="Arial" w:cs="Arial"/>
                <w:noProof w:val="0"/>
                <w:sz w:val="16"/>
                <w:szCs w:val="16"/>
                <w:lang w:eastAsia="ar-SA"/>
              </w:rPr>
              <w:t xml:space="preserve">(hereinafter referred </w:t>
            </w:r>
            <w:r w:rsidR="00233288" w:rsidRPr="00A31401">
              <w:rPr>
                <w:rFonts w:ascii="Arial" w:hAnsi="Arial" w:cs="Arial"/>
                <w:noProof w:val="0"/>
                <w:sz w:val="16"/>
                <w:szCs w:val="16"/>
                <w:lang w:eastAsia="ar-SA"/>
              </w:rPr>
              <w:t xml:space="preserve">     </w:t>
            </w:r>
            <w:r w:rsidR="0098532E" w:rsidRPr="00A31401">
              <w:rPr>
                <w:rFonts w:ascii="Arial" w:hAnsi="Arial" w:cs="Arial"/>
                <w:noProof w:val="0"/>
                <w:sz w:val="16"/>
                <w:szCs w:val="16"/>
                <w:lang w:eastAsia="ar-SA"/>
              </w:rPr>
              <w:t>to as the Bank)</w:t>
            </w:r>
            <w:r w:rsidR="00B64380" w:rsidRPr="00A31401">
              <w:rPr>
                <w:rFonts w:ascii="Arial" w:hAnsi="Arial" w:cs="Arial"/>
                <w:noProof w:val="0"/>
                <w:sz w:val="16"/>
                <w:szCs w:val="16"/>
                <w:lang w:eastAsia="ar-SA"/>
              </w:rPr>
              <w:t>)</w:t>
            </w:r>
          </w:p>
        </w:tc>
      </w:tr>
      <w:tr w:rsidR="008F6995" w:rsidRPr="00A31401" w14:paraId="5433610E" w14:textId="77777777" w:rsidTr="002917BD">
        <w:trPr>
          <w:trHeight w:hRule="exact" w:val="986"/>
        </w:trPr>
        <w:tc>
          <w:tcPr>
            <w:tcW w:w="11057" w:type="dxa"/>
            <w:gridSpan w:val="4"/>
            <w:tcBorders>
              <w:top w:val="single" w:sz="4" w:space="0" w:color="auto"/>
              <w:left w:val="single" w:sz="4" w:space="0" w:color="auto"/>
              <w:bottom w:val="single" w:sz="4" w:space="0" w:color="auto"/>
              <w:right w:val="single" w:sz="4" w:space="0" w:color="auto"/>
            </w:tcBorders>
          </w:tcPr>
          <w:p w14:paraId="0F50E4E5" w14:textId="77777777" w:rsidR="008F6995" w:rsidRPr="00A31401" w:rsidRDefault="008F6995" w:rsidP="00233288">
            <w:pPr>
              <w:tabs>
                <w:tab w:val="left" w:pos="902"/>
              </w:tabs>
              <w:suppressAutoHyphens/>
              <w:spacing w:after="0"/>
              <w:rPr>
                <w:rFonts w:ascii="Arial" w:hAnsi="Arial" w:cs="Arial"/>
                <w:b/>
                <w:noProof w:val="0"/>
                <w:sz w:val="16"/>
                <w:szCs w:val="16"/>
                <w:lang w:eastAsia="ar-SA"/>
              </w:rPr>
            </w:pPr>
            <w:r w:rsidRPr="00A31401">
              <w:rPr>
                <w:rFonts w:ascii="Arial" w:hAnsi="Arial" w:cs="Arial"/>
                <w:b/>
                <w:noProof w:val="0"/>
                <w:sz w:val="16"/>
                <w:szCs w:val="16"/>
                <w:lang w:eastAsia="ar-SA"/>
              </w:rPr>
              <w:t xml:space="preserve">Does the percentage of passive gross income of your Company in the total gross yield during the previous calendar year constitute at least 50% (passive income may be, for example, interest income, dividends, rental income as well as royalty fee)?       </w:t>
            </w:r>
          </w:p>
          <w:p w14:paraId="2D69F045" w14:textId="77777777" w:rsidR="008F6995" w:rsidRPr="00A31401" w:rsidRDefault="008F6995" w:rsidP="00233288">
            <w:pPr>
              <w:tabs>
                <w:tab w:val="left" w:pos="902"/>
              </w:tabs>
              <w:suppressAutoHyphens/>
              <w:spacing w:after="0"/>
              <w:rPr>
                <w:rFonts w:ascii="Arial" w:hAnsi="Arial" w:cs="Arial"/>
                <w:noProof w:val="0"/>
                <w:sz w:val="16"/>
                <w:szCs w:val="16"/>
                <w:lang w:eastAsia="ar-SA"/>
              </w:rPr>
            </w:pP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645EC0">
              <w:rPr>
                <w:rFonts w:ascii="Arial" w:hAnsi="Arial" w:cs="Arial"/>
                <w:sz w:val="17"/>
                <w:szCs w:val="17"/>
              </w:rPr>
            </w:r>
            <w:r w:rsidR="00645EC0">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NO                       </w:t>
            </w: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645EC0">
              <w:rPr>
                <w:rFonts w:ascii="Arial" w:hAnsi="Arial" w:cs="Arial"/>
                <w:sz w:val="17"/>
                <w:szCs w:val="17"/>
              </w:rPr>
            </w:r>
            <w:r w:rsidR="00645EC0">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YES</w:t>
            </w:r>
          </w:p>
        </w:tc>
      </w:tr>
      <w:tr w:rsidR="008F6995" w:rsidRPr="00A31401" w14:paraId="5AD8F401"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2"/>
        </w:trPr>
        <w:tc>
          <w:tcPr>
            <w:tcW w:w="11057" w:type="dxa"/>
            <w:gridSpan w:val="4"/>
            <w:tcBorders>
              <w:top w:val="single" w:sz="4" w:space="0" w:color="auto"/>
              <w:left w:val="single" w:sz="4" w:space="0" w:color="auto"/>
              <w:bottom w:val="single" w:sz="4" w:space="0" w:color="auto"/>
              <w:right w:val="single" w:sz="4" w:space="0" w:color="auto"/>
            </w:tcBorders>
          </w:tcPr>
          <w:p w14:paraId="521F35B2" w14:textId="77777777" w:rsidR="008F6995" w:rsidRPr="00A31401" w:rsidRDefault="008F6995" w:rsidP="00884CED">
            <w:pPr>
              <w:tabs>
                <w:tab w:val="left" w:pos="902"/>
              </w:tabs>
              <w:suppressAutoHyphens/>
              <w:spacing w:after="0"/>
              <w:jc w:val="both"/>
              <w:rPr>
                <w:rFonts w:ascii="Arial" w:hAnsi="Arial" w:cs="Arial"/>
                <w:b/>
                <w:noProof w:val="0"/>
                <w:sz w:val="16"/>
                <w:szCs w:val="16"/>
                <w:lang w:eastAsia="ar-SA"/>
              </w:rPr>
            </w:pPr>
            <w:r w:rsidRPr="00A31401">
              <w:rPr>
                <w:rFonts w:ascii="Arial" w:hAnsi="Arial" w:cs="Arial"/>
                <w:b/>
                <w:sz w:val="16"/>
                <w:szCs w:val="16"/>
                <w:lang w:eastAsia="ar-SA"/>
              </w:rPr>
              <w:t xml:space="preserve">Does the </w:t>
            </w:r>
            <w:r w:rsidR="008B12F9" w:rsidRPr="00A31401">
              <w:rPr>
                <w:rFonts w:ascii="Arial" w:hAnsi="Arial" w:cs="Arial"/>
                <w:b/>
                <w:sz w:val="16"/>
                <w:szCs w:val="16"/>
                <w:lang w:eastAsia="ar-SA"/>
              </w:rPr>
              <w:t>Customer</w:t>
            </w:r>
            <w:r w:rsidRPr="00A31401">
              <w:rPr>
                <w:rFonts w:ascii="Arial" w:hAnsi="Arial" w:cs="Arial"/>
                <w:b/>
                <w:sz w:val="16"/>
                <w:szCs w:val="16"/>
                <w:lang w:eastAsia="ar-SA"/>
              </w:rPr>
              <w:t xml:space="preserve"> provide any of the following services as part of its economic activity?</w:t>
            </w:r>
          </w:p>
          <w:p w14:paraId="125BBED1" w14:textId="77777777"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1. Rece</w:t>
            </w:r>
            <w:r w:rsidR="00F3517D" w:rsidRPr="00A31401">
              <w:rPr>
                <w:rFonts w:ascii="Arial" w:hAnsi="Arial" w:cs="Arial"/>
                <w:noProof w:val="0"/>
                <w:sz w:val="16"/>
                <w:szCs w:val="16"/>
                <w:lang w:eastAsia="ar-SA"/>
              </w:rPr>
              <w:t>ipt</w:t>
            </w:r>
            <w:r w:rsidRPr="00A31401">
              <w:rPr>
                <w:rFonts w:ascii="Arial" w:hAnsi="Arial" w:cs="Arial"/>
                <w:noProof w:val="0"/>
                <w:sz w:val="16"/>
                <w:szCs w:val="16"/>
                <w:lang w:eastAsia="ar-SA"/>
              </w:rPr>
              <w:t xml:space="preserve"> of deposits as part of banking business or within the other similar spheres;</w:t>
            </w:r>
          </w:p>
          <w:p w14:paraId="64B40089" w14:textId="77777777" w:rsidR="008F6995" w:rsidRPr="00A31401" w:rsidRDefault="008F6995" w:rsidP="00884CED">
            <w:pPr>
              <w:tabs>
                <w:tab w:val="left" w:pos="902"/>
              </w:tabs>
              <w:suppressAutoHyphens/>
              <w:spacing w:after="0"/>
              <w:ind w:left="176" w:hanging="176"/>
              <w:jc w:val="both"/>
              <w:rPr>
                <w:rFonts w:ascii="Arial" w:hAnsi="Arial" w:cs="Arial"/>
                <w:noProof w:val="0"/>
                <w:sz w:val="16"/>
                <w:szCs w:val="16"/>
                <w:lang w:eastAsia="ar-SA"/>
              </w:rPr>
            </w:pPr>
            <w:r w:rsidRPr="00A31401">
              <w:rPr>
                <w:rFonts w:ascii="Arial" w:hAnsi="Arial" w:cs="Arial"/>
                <w:noProof w:val="0"/>
                <w:sz w:val="16"/>
                <w:szCs w:val="16"/>
                <w:lang w:eastAsia="ar-SA"/>
              </w:rPr>
              <w:t xml:space="preserve">2. Transactions with money market instruments, derivative transactions, transactions with conversion instruments, with transferable securities, performed by the </w:t>
            </w:r>
            <w:r w:rsidR="008B12F9" w:rsidRPr="00A31401">
              <w:rPr>
                <w:rFonts w:ascii="Arial" w:hAnsi="Arial" w:cs="Arial"/>
                <w:noProof w:val="0"/>
                <w:sz w:val="16"/>
                <w:szCs w:val="16"/>
                <w:lang w:eastAsia="ar-SA"/>
              </w:rPr>
              <w:t>Customer</w:t>
            </w:r>
            <w:r w:rsidRPr="00A31401">
              <w:rPr>
                <w:rFonts w:ascii="Arial" w:hAnsi="Arial" w:cs="Arial"/>
                <w:noProof w:val="0"/>
                <w:sz w:val="16"/>
                <w:szCs w:val="16"/>
                <w:lang w:eastAsia="ar-SA"/>
              </w:rPr>
              <w:t xml:space="preserve"> on behalf of/in favor of its customers;</w:t>
            </w:r>
          </w:p>
          <w:p w14:paraId="688572D7" w14:textId="77777777"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3. Individual and/or collective portfolio management on behalf of/in favor of its customers;</w:t>
            </w:r>
          </w:p>
          <w:p w14:paraId="62939199" w14:textId="77777777"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 xml:space="preserve">4. Other investment activities and money management on behalf of third parties; </w:t>
            </w:r>
          </w:p>
          <w:p w14:paraId="52457F36" w14:textId="77777777"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5. Provision of accumulative insurance or insurance services, which provide for a guaranteed regular payment of savings to customer;</w:t>
            </w:r>
          </w:p>
          <w:p w14:paraId="4F2E1248" w14:textId="77777777" w:rsidR="008F6995" w:rsidRPr="00A31401" w:rsidRDefault="008F6995" w:rsidP="00884CED">
            <w:pPr>
              <w:tabs>
                <w:tab w:val="left" w:pos="902"/>
              </w:tabs>
              <w:suppressAutoHyphens/>
              <w:spacing w:after="0"/>
              <w:ind w:left="176" w:hanging="176"/>
              <w:jc w:val="both"/>
              <w:rPr>
                <w:rFonts w:ascii="Arial" w:hAnsi="Arial" w:cs="Arial"/>
                <w:noProof w:val="0"/>
                <w:sz w:val="16"/>
                <w:szCs w:val="16"/>
                <w:lang w:eastAsia="ar-SA"/>
              </w:rPr>
            </w:pPr>
            <w:r w:rsidRPr="00A31401">
              <w:rPr>
                <w:rFonts w:ascii="Arial" w:hAnsi="Arial" w:cs="Arial"/>
                <w:noProof w:val="0"/>
                <w:sz w:val="16"/>
                <w:szCs w:val="16"/>
                <w:lang w:eastAsia="ar-SA"/>
              </w:rPr>
              <w:t xml:space="preserve">6. Storage of financial assets of third parties (if customer’s gross yield as the result of storage of such assets and provision of financial services related therewith is not less than 20% of the gross yield of the customer) </w:t>
            </w:r>
          </w:p>
          <w:p w14:paraId="358041ED" w14:textId="77777777" w:rsidR="003A7193" w:rsidRPr="00A31401" w:rsidRDefault="008F6995" w:rsidP="00F3517D">
            <w:pPr>
              <w:tabs>
                <w:tab w:val="left" w:pos="902"/>
                <w:tab w:val="left" w:pos="1943"/>
              </w:tabs>
              <w:suppressAutoHyphens/>
              <w:spacing w:after="0"/>
              <w:ind w:left="2586" w:hanging="2586"/>
              <w:jc w:val="both"/>
              <w:rPr>
                <w:rFonts w:ascii="Arial" w:hAnsi="Arial" w:cs="Arial"/>
                <w:i/>
                <w:sz w:val="16"/>
                <w:szCs w:val="16"/>
              </w:rPr>
            </w:pP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645EC0">
              <w:rPr>
                <w:rFonts w:ascii="Arial" w:hAnsi="Arial" w:cs="Arial"/>
                <w:sz w:val="17"/>
                <w:szCs w:val="17"/>
              </w:rPr>
            </w:r>
            <w:r w:rsidR="00645EC0">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 xml:space="preserve">NO          </w:t>
            </w:r>
            <w:r w:rsidR="003A7193" w:rsidRPr="00A31401">
              <w:rPr>
                <w:rFonts w:ascii="Arial" w:hAnsi="Arial" w:cs="Arial"/>
                <w:noProof w:val="0"/>
                <w:color w:val="000000"/>
                <w:sz w:val="16"/>
                <w:szCs w:val="16"/>
                <w:lang w:eastAsia="ru-RU"/>
              </w:rPr>
              <w:t xml:space="preserve">    </w:t>
            </w:r>
            <w:r w:rsidRPr="00A31401">
              <w:rPr>
                <w:rFonts w:ascii="Arial" w:hAnsi="Arial" w:cs="Arial"/>
                <w:noProof w:val="0"/>
                <w:color w:val="000000"/>
                <w:sz w:val="16"/>
                <w:szCs w:val="16"/>
                <w:lang w:eastAsia="ru-RU"/>
              </w:rPr>
              <w:t xml:space="preserve">   </w:t>
            </w:r>
            <w:r w:rsidR="003A7193" w:rsidRPr="00A31401">
              <w:rPr>
                <w:rFonts w:ascii="Arial" w:hAnsi="Arial" w:cs="Arial"/>
                <w:noProof w:val="0"/>
                <w:color w:val="000000"/>
                <w:sz w:val="16"/>
                <w:szCs w:val="16"/>
                <w:lang w:eastAsia="ru-RU"/>
              </w:rPr>
              <w:t xml:space="preserve">      </w:t>
            </w:r>
            <w:r w:rsidRPr="00A31401">
              <w:rPr>
                <w:rFonts w:ascii="Arial" w:hAnsi="Arial" w:cs="Arial"/>
                <w:noProof w:val="0"/>
                <w:color w:val="000000"/>
                <w:sz w:val="16"/>
                <w:szCs w:val="16"/>
                <w:lang w:eastAsia="ru-RU"/>
              </w:rPr>
              <w:t xml:space="preserve"> </w:t>
            </w: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645EC0">
              <w:rPr>
                <w:rFonts w:ascii="Arial" w:hAnsi="Arial" w:cs="Arial"/>
                <w:sz w:val="17"/>
                <w:szCs w:val="17"/>
              </w:rPr>
            </w:r>
            <w:r w:rsidR="00645EC0">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YES (</w:t>
            </w:r>
            <w:r w:rsidRPr="00A31401">
              <w:rPr>
                <w:rFonts w:ascii="Arial" w:hAnsi="Arial" w:cs="Arial"/>
                <w:sz w:val="16"/>
                <w:szCs w:val="16"/>
              </w:rPr>
              <w:t xml:space="preserve">please fill in W-8BEN-E form </w:t>
            </w:r>
            <w:r w:rsidR="00F3517D" w:rsidRPr="00A31401">
              <w:rPr>
                <w:rFonts w:ascii="Arial" w:hAnsi="Arial" w:cs="Arial"/>
                <w:sz w:val="16"/>
                <w:szCs w:val="16"/>
              </w:rPr>
              <w:t xml:space="preserve">available at </w:t>
            </w:r>
            <w:r w:rsidRPr="00A31401">
              <w:rPr>
                <w:rFonts w:ascii="Arial" w:hAnsi="Arial" w:cs="Arial"/>
                <w:sz w:val="16"/>
                <w:szCs w:val="16"/>
              </w:rPr>
              <w:t xml:space="preserve"> the representative of </w:t>
            </w:r>
            <w:r w:rsidR="0098532E" w:rsidRPr="00A31401">
              <w:rPr>
                <w:rFonts w:ascii="Arial" w:hAnsi="Arial" w:cs="Arial"/>
                <w:sz w:val="16"/>
                <w:szCs w:val="16"/>
              </w:rPr>
              <w:t>the Bank</w:t>
            </w:r>
            <w:r w:rsidRPr="00A31401">
              <w:rPr>
                <w:rFonts w:ascii="Arial" w:hAnsi="Arial" w:cs="Arial"/>
                <w:sz w:val="16"/>
                <w:szCs w:val="16"/>
              </w:rPr>
              <w:t xml:space="preserve">, and </w:t>
            </w:r>
            <w:r w:rsidR="00F3517D" w:rsidRPr="00A31401">
              <w:rPr>
                <w:rFonts w:ascii="Arial" w:hAnsi="Arial" w:cs="Arial"/>
                <w:sz w:val="16"/>
                <w:szCs w:val="16"/>
              </w:rPr>
              <w:t xml:space="preserve">the </w:t>
            </w:r>
            <w:r w:rsidR="008B12F9" w:rsidRPr="00A31401">
              <w:rPr>
                <w:rFonts w:ascii="Arial" w:hAnsi="Arial" w:cs="Arial"/>
                <w:sz w:val="16"/>
                <w:szCs w:val="16"/>
              </w:rPr>
              <w:t>Customer</w:t>
            </w:r>
            <w:r w:rsidRPr="00A31401">
              <w:rPr>
                <w:rFonts w:ascii="Arial" w:hAnsi="Arial" w:cs="Arial"/>
                <w:sz w:val="16"/>
                <w:szCs w:val="16"/>
              </w:rPr>
              <w:t>’s GII</w:t>
            </w:r>
            <w:r w:rsidR="003A7193" w:rsidRPr="00A31401">
              <w:rPr>
                <w:rFonts w:ascii="Arial" w:hAnsi="Arial" w:cs="Arial"/>
                <w:sz w:val="16"/>
                <w:szCs w:val="16"/>
              </w:rPr>
              <w:t>N (</w:t>
            </w:r>
            <w:r w:rsidR="003A7193" w:rsidRPr="00A31401">
              <w:rPr>
                <w:rFonts w:ascii="Arial" w:hAnsi="Arial" w:cs="Arial"/>
                <w:i/>
                <w:sz w:val="16"/>
                <w:szCs w:val="16"/>
              </w:rPr>
              <w:t>Global Intermediary</w:t>
            </w:r>
          </w:p>
          <w:p w14:paraId="146DFEE9" w14:textId="77777777" w:rsidR="008F6995" w:rsidRPr="00A31401" w:rsidRDefault="003A7193" w:rsidP="00A83A43">
            <w:pPr>
              <w:tabs>
                <w:tab w:val="left" w:pos="902"/>
                <w:tab w:val="left" w:pos="1943"/>
              </w:tabs>
              <w:suppressAutoHyphens/>
              <w:spacing w:after="0"/>
              <w:ind w:left="2336" w:hanging="2336"/>
              <w:jc w:val="both"/>
              <w:rPr>
                <w:rFonts w:ascii="Arial" w:hAnsi="Arial" w:cs="Arial"/>
                <w:noProof w:val="0"/>
                <w:color w:val="000000"/>
                <w:sz w:val="16"/>
                <w:szCs w:val="16"/>
                <w:lang w:eastAsia="ru-RU"/>
              </w:rPr>
            </w:pPr>
            <w:r w:rsidRPr="00A31401">
              <w:rPr>
                <w:rFonts w:ascii="Arial" w:hAnsi="Arial" w:cs="Arial"/>
                <w:i/>
                <w:sz w:val="16"/>
                <w:szCs w:val="16"/>
              </w:rPr>
              <w:t xml:space="preserve">                                                     </w:t>
            </w:r>
            <w:r w:rsidR="008F6995" w:rsidRPr="00A31401">
              <w:rPr>
                <w:rFonts w:ascii="Arial" w:hAnsi="Arial" w:cs="Arial"/>
                <w:i/>
                <w:sz w:val="16"/>
                <w:szCs w:val="16"/>
              </w:rPr>
              <w:t>Identification Number</w:t>
            </w:r>
            <w:r w:rsidR="008F6995" w:rsidRPr="00A31401">
              <w:rPr>
                <w:rFonts w:ascii="Arial" w:hAnsi="Arial" w:cs="Arial"/>
                <w:sz w:val="16"/>
                <w:szCs w:val="16"/>
              </w:rPr>
              <w:t xml:space="preserve">) confirming </w:t>
            </w:r>
            <w:r w:rsidR="008B12F9" w:rsidRPr="00A31401">
              <w:rPr>
                <w:rFonts w:ascii="Arial" w:hAnsi="Arial" w:cs="Arial"/>
                <w:sz w:val="16"/>
                <w:szCs w:val="16"/>
              </w:rPr>
              <w:t>Customer</w:t>
            </w:r>
            <w:r w:rsidR="008F6995" w:rsidRPr="00A31401">
              <w:rPr>
                <w:rFonts w:ascii="Arial" w:hAnsi="Arial" w:cs="Arial"/>
                <w:sz w:val="16"/>
                <w:szCs w:val="16"/>
              </w:rPr>
              <w:t xml:space="preserve">’s compliance with FATCA </w:t>
            </w:r>
            <w:r w:rsidR="00A83A43" w:rsidRPr="00A31401">
              <w:rPr>
                <w:rFonts w:ascii="Arial" w:hAnsi="Arial" w:cs="Arial"/>
                <w:noProof w:val="0"/>
                <w:color w:val="000000"/>
                <w:sz w:val="16"/>
                <w:szCs w:val="16"/>
                <w:lang w:eastAsia="ru-RU"/>
              </w:rPr>
              <w:t>(</w:t>
            </w:r>
            <w:r w:rsidR="00A83A43" w:rsidRPr="00A31401">
              <w:rPr>
                <w:rFonts w:ascii="Arial" w:hAnsi="Arial" w:cs="Arial"/>
                <w:i/>
                <w:color w:val="000000"/>
                <w:sz w:val="16"/>
                <w:szCs w:val="16"/>
              </w:rPr>
              <w:t>the Foreign Account Tax Compliance Act</w:t>
            </w:r>
            <w:r w:rsidR="00A83A43" w:rsidRPr="00A31401">
              <w:rPr>
                <w:rFonts w:ascii="Arial" w:hAnsi="Arial" w:cs="Arial"/>
                <w:color w:val="000000"/>
                <w:sz w:val="16"/>
                <w:szCs w:val="16"/>
              </w:rPr>
              <w:t>)</w:t>
            </w:r>
            <w:r w:rsidR="00A83A43" w:rsidRPr="00A31401">
              <w:rPr>
                <w:rFonts w:ascii="Arial" w:hAnsi="Arial" w:cs="Arial"/>
                <w:i/>
                <w:color w:val="000000"/>
                <w:sz w:val="20"/>
                <w:szCs w:val="20"/>
              </w:rPr>
              <w:t xml:space="preserve"> </w:t>
            </w:r>
            <w:r w:rsidR="008F6995" w:rsidRPr="00A31401">
              <w:rPr>
                <w:rFonts w:ascii="Arial" w:hAnsi="Arial" w:cs="Arial"/>
                <w:sz w:val="16"/>
                <w:szCs w:val="16"/>
              </w:rPr>
              <w:t>requirements)</w:t>
            </w:r>
          </w:p>
        </w:tc>
      </w:tr>
      <w:tr w:rsidR="008F6995" w:rsidRPr="00A31401" w14:paraId="6AFB3D08"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15AF84" w14:textId="77777777" w:rsidR="008F6995" w:rsidRPr="00A31401" w:rsidRDefault="008F6995" w:rsidP="00F81D65">
            <w:pPr>
              <w:suppressAutoHyphens/>
              <w:spacing w:after="0" w:line="240" w:lineRule="auto"/>
              <w:rPr>
                <w:rFonts w:ascii="Arial" w:hAnsi="Arial" w:cs="Arial"/>
                <w:b/>
                <w:bCs/>
                <w:noProof w:val="0"/>
                <w:sz w:val="18"/>
                <w:szCs w:val="18"/>
                <w:lang w:eastAsia="ar-SA"/>
              </w:rPr>
            </w:pPr>
          </w:p>
        </w:tc>
      </w:tr>
      <w:tr w:rsidR="008F6995" w:rsidRPr="00A31401" w14:paraId="07C15F3D" w14:textId="77777777" w:rsidTr="002917BD">
        <w:trPr>
          <w:trHeight w:hRule="exact" w:val="1134"/>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615331" w14:textId="77777777" w:rsidR="008F6995" w:rsidRPr="00A31401" w:rsidRDefault="008F6995" w:rsidP="00AA05B0">
            <w:pPr>
              <w:pStyle w:val="NormalWeb"/>
              <w:spacing w:after="240"/>
              <w:jc w:val="both"/>
              <w:rPr>
                <w:rFonts w:ascii="Calibri" w:hAnsi="Calibri"/>
                <w:color w:val="212121"/>
                <w:lang w:val="en-US"/>
              </w:rPr>
            </w:pPr>
            <w:r w:rsidRPr="00A31401">
              <w:rPr>
                <w:rFonts w:ascii="Arial" w:hAnsi="Arial" w:cs="Arial"/>
                <w:sz w:val="16"/>
                <w:szCs w:val="16"/>
                <w:lang w:val="en-US"/>
              </w:rPr>
              <w:t xml:space="preserve">By signing it, I hereby confirm that the submitted information is true and accurate and I undertake to notify </w:t>
            </w:r>
            <w:r w:rsidR="00F8601A" w:rsidRPr="00A31401">
              <w:rPr>
                <w:rFonts w:ascii="Arial" w:hAnsi="Arial" w:cs="Arial"/>
                <w:sz w:val="16"/>
                <w:szCs w:val="16"/>
                <w:lang w:val="en-US"/>
              </w:rPr>
              <w:t>the</w:t>
            </w:r>
            <w:r w:rsidR="0098532E" w:rsidRPr="00A31401">
              <w:rPr>
                <w:rFonts w:ascii="Arial" w:hAnsi="Arial" w:cs="Arial"/>
                <w:sz w:val="16"/>
                <w:szCs w:val="16"/>
                <w:lang w:val="en-US"/>
              </w:rPr>
              <w:t xml:space="preserve"> </w:t>
            </w:r>
            <w:r w:rsidR="00F8601A" w:rsidRPr="00A31401">
              <w:rPr>
                <w:rFonts w:ascii="Arial" w:hAnsi="Arial" w:cs="Arial"/>
                <w:sz w:val="16"/>
                <w:szCs w:val="16"/>
                <w:lang w:val="en-US"/>
              </w:rPr>
              <w:t>Bank immediately</w:t>
            </w:r>
            <w:r w:rsidRPr="00A31401">
              <w:rPr>
                <w:rFonts w:ascii="Arial" w:hAnsi="Arial" w:cs="Arial"/>
                <w:sz w:val="16"/>
                <w:szCs w:val="16"/>
                <w:lang w:val="en-US"/>
              </w:rPr>
              <w:t xml:space="preserve"> in writing about all the changes in the submitted information. I am informed and agree that in accordance with Article 195.1 of the Criminal Code of the Republic of Latvia the provision of false information to the Bank is a criminal infraction and is punishable under </w:t>
            </w:r>
            <w:r w:rsidR="00F3517D" w:rsidRPr="00A31401">
              <w:rPr>
                <w:rFonts w:ascii="Arial" w:hAnsi="Arial" w:cs="Arial"/>
                <w:sz w:val="16"/>
                <w:szCs w:val="16"/>
                <w:lang w:val="en-US"/>
              </w:rPr>
              <w:t xml:space="preserve">the </w:t>
            </w:r>
            <w:r w:rsidRPr="00A31401">
              <w:rPr>
                <w:rFonts w:ascii="Arial" w:hAnsi="Arial" w:cs="Arial"/>
                <w:sz w:val="16"/>
                <w:szCs w:val="16"/>
                <w:lang w:val="en-US"/>
              </w:rPr>
              <w:t>criminal law. I am informed and agree that the Bank reserves the right of validity check of the information, as well as the right to obta</w:t>
            </w:r>
            <w:r w:rsidR="00F77EAE" w:rsidRPr="00A31401">
              <w:rPr>
                <w:rFonts w:ascii="Arial" w:hAnsi="Arial" w:cs="Arial"/>
                <w:sz w:val="16"/>
                <w:szCs w:val="16"/>
                <w:lang w:val="en-US"/>
              </w:rPr>
              <w:t xml:space="preserve">in information about the </w:t>
            </w:r>
            <w:r w:rsidR="008B12F9" w:rsidRPr="00A31401">
              <w:rPr>
                <w:rFonts w:ascii="Arial" w:hAnsi="Arial" w:cs="Arial"/>
                <w:sz w:val="16"/>
                <w:szCs w:val="16"/>
                <w:lang w:val="en-US"/>
              </w:rPr>
              <w:t>Customer</w:t>
            </w:r>
            <w:r w:rsidR="00F77EAE" w:rsidRPr="00A31401">
              <w:rPr>
                <w:rFonts w:ascii="Arial" w:hAnsi="Arial" w:cs="Arial"/>
                <w:sz w:val="16"/>
                <w:szCs w:val="16"/>
                <w:lang w:val="en-US"/>
              </w:rPr>
              <w:t xml:space="preserve"> (as well as on </w:t>
            </w:r>
            <w:r w:rsidR="008B4816" w:rsidRPr="00A31401">
              <w:rPr>
                <w:rFonts w:ascii="Arial" w:hAnsi="Arial" w:cs="Arial"/>
                <w:sz w:val="16"/>
                <w:szCs w:val="16"/>
                <w:lang w:val="en-US"/>
              </w:rPr>
              <w:t xml:space="preserve">authorized </w:t>
            </w:r>
            <w:r w:rsidR="00F77EAE" w:rsidRPr="00A31401">
              <w:rPr>
                <w:rFonts w:ascii="Arial" w:hAnsi="Arial" w:cs="Arial"/>
                <w:sz w:val="16"/>
                <w:szCs w:val="16"/>
                <w:lang w:val="en-US"/>
              </w:rPr>
              <w:t xml:space="preserve">representative of the </w:t>
            </w:r>
            <w:r w:rsidR="008B12F9" w:rsidRPr="00A31401">
              <w:rPr>
                <w:rFonts w:ascii="Arial" w:hAnsi="Arial" w:cs="Arial"/>
                <w:sz w:val="16"/>
                <w:szCs w:val="16"/>
                <w:lang w:val="en-US"/>
              </w:rPr>
              <w:t>Customer</w:t>
            </w:r>
            <w:r w:rsidR="00F77EAE" w:rsidRPr="00A31401">
              <w:rPr>
                <w:rFonts w:ascii="Arial" w:hAnsi="Arial" w:cs="Arial"/>
                <w:sz w:val="16"/>
                <w:szCs w:val="16"/>
                <w:lang w:val="en-US"/>
              </w:rPr>
              <w:t xml:space="preserve">) and on </w:t>
            </w:r>
            <w:r w:rsidR="008B12F9" w:rsidRPr="00A31401">
              <w:rPr>
                <w:rFonts w:ascii="Arial" w:hAnsi="Arial" w:cs="Arial"/>
                <w:sz w:val="16"/>
                <w:szCs w:val="16"/>
                <w:lang w:val="en-US"/>
              </w:rPr>
              <w:t>Customer</w:t>
            </w:r>
            <w:r w:rsidR="00F77EAE" w:rsidRPr="00A31401">
              <w:rPr>
                <w:rFonts w:ascii="Arial" w:hAnsi="Arial" w:cs="Arial"/>
                <w:sz w:val="16"/>
                <w:szCs w:val="16"/>
                <w:lang w:val="en-US"/>
              </w:rPr>
              <w:t xml:space="preserve">'s </w:t>
            </w:r>
            <w:r w:rsidR="00AA05B0" w:rsidRPr="00A31401">
              <w:rPr>
                <w:rFonts w:ascii="Arial" w:hAnsi="Arial" w:cs="Arial"/>
                <w:sz w:val="16"/>
                <w:szCs w:val="16"/>
                <w:lang w:val="en-US"/>
              </w:rPr>
              <w:t>owner</w:t>
            </w:r>
            <w:r w:rsidR="00F77EAE" w:rsidRPr="00A31401">
              <w:rPr>
                <w:rFonts w:ascii="Arial" w:hAnsi="Arial" w:cs="Arial"/>
                <w:sz w:val="16"/>
                <w:szCs w:val="16"/>
                <w:lang w:val="en-US"/>
              </w:rPr>
              <w:t xml:space="preserve"> beneficiary </w:t>
            </w:r>
            <w:r w:rsidR="00F77EAE" w:rsidRPr="00A31401">
              <w:rPr>
                <w:rFonts w:ascii="Arial" w:hAnsi="Arial" w:cs="Arial"/>
                <w:color w:val="000000"/>
                <w:sz w:val="16"/>
                <w:szCs w:val="16"/>
                <w:shd w:val="clear" w:color="auto" w:fill="FFFFFF"/>
                <w:lang w:val="en-US"/>
              </w:rPr>
              <w:t xml:space="preserve">in the extent and volume specified in regulations of protection of state taxation. </w:t>
            </w:r>
            <w:r w:rsidR="00F3517D" w:rsidRPr="00A31401">
              <w:rPr>
                <w:rFonts w:ascii="Arial" w:hAnsi="Arial" w:cs="Arial"/>
                <w:bCs/>
                <w:sz w:val="16"/>
                <w:szCs w:val="16"/>
                <w:lang w:val="en-US"/>
              </w:rPr>
              <w:t>I undertake to submit the required documents at the first request of the Bank and within the time limit set by the Bank.</w:t>
            </w:r>
          </w:p>
        </w:tc>
      </w:tr>
      <w:tr w:rsidR="00CE51E2" w:rsidRPr="00A31401" w14:paraId="69A4A004"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4"/>
            <w:tcBorders>
              <w:left w:val="single" w:sz="4" w:space="0" w:color="auto"/>
              <w:bottom w:val="single" w:sz="4" w:space="0" w:color="auto"/>
              <w:right w:val="single" w:sz="4" w:space="0" w:color="auto"/>
            </w:tcBorders>
            <w:shd w:val="clear" w:color="auto" w:fill="D9D9D9"/>
            <w:vAlign w:val="center"/>
          </w:tcPr>
          <w:p w14:paraId="206F51DF" w14:textId="77777777" w:rsidR="00CE51E2" w:rsidRPr="00A31401" w:rsidRDefault="00CE51E2" w:rsidP="003A1FCA">
            <w:pPr>
              <w:ind w:right="87"/>
              <w:rPr>
                <w:rFonts w:ascii="Arial" w:hAnsi="Arial" w:cs="Arial"/>
                <w:b/>
                <w:sz w:val="18"/>
                <w:szCs w:val="18"/>
              </w:rPr>
            </w:pPr>
            <w:r w:rsidRPr="00A31401">
              <w:rPr>
                <w:rFonts w:ascii="Arial" w:hAnsi="Arial" w:cs="Arial"/>
                <w:b/>
                <w:sz w:val="18"/>
                <w:szCs w:val="18"/>
              </w:rPr>
              <w:t xml:space="preserve">SIGNATURE OF THE </w:t>
            </w:r>
            <w:r w:rsidR="008B12F9" w:rsidRPr="00A31401">
              <w:rPr>
                <w:rFonts w:ascii="Arial" w:hAnsi="Arial" w:cs="Arial"/>
                <w:b/>
                <w:sz w:val="18"/>
                <w:szCs w:val="18"/>
              </w:rPr>
              <w:t>CUSTOMER</w:t>
            </w:r>
            <w:r w:rsidRPr="00A31401">
              <w:rPr>
                <w:rFonts w:ascii="Arial" w:hAnsi="Arial" w:cs="Arial"/>
                <w:b/>
                <w:sz w:val="18"/>
                <w:szCs w:val="18"/>
              </w:rPr>
              <w:t xml:space="preserve">’S LEGAL REPRESENTATIVE/S                                                 </w:t>
            </w:r>
          </w:p>
        </w:tc>
      </w:tr>
      <w:tr w:rsidR="00BC50F4" w:rsidRPr="00A31401" w14:paraId="4F1274AD"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14:paraId="6B9BA8A5" w14:textId="77777777" w:rsidR="00BC50F4" w:rsidRPr="00A31401" w:rsidRDefault="00BC50F4" w:rsidP="00EA2369">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left w:val="nil"/>
              <w:bottom w:val="nil"/>
              <w:right w:val="single" w:sz="4" w:space="0" w:color="auto"/>
            </w:tcBorders>
            <w:shd w:val="clear" w:color="auto" w:fill="FFFFFF"/>
          </w:tcPr>
          <w:p w14:paraId="4DA1B10F" w14:textId="77777777" w:rsidR="00BC50F4" w:rsidRPr="00A31401" w:rsidRDefault="00BC50F4" w:rsidP="00EA2369">
            <w:pPr>
              <w:spacing w:after="0"/>
              <w:ind w:right="87"/>
              <w:jc w:val="both"/>
              <w:rPr>
                <w:rFonts w:ascii="Arial" w:hAnsi="Arial" w:cs="Arial"/>
                <w:b/>
                <w:sz w:val="16"/>
                <w:szCs w:val="16"/>
              </w:rPr>
            </w:pPr>
            <w:r w:rsidRPr="00A31401">
              <w:rPr>
                <w:rFonts w:ascii="Arial" w:hAnsi="Arial" w:cs="Arial"/>
                <w:bCs/>
                <w:sz w:val="16"/>
                <w:szCs w:val="16"/>
              </w:rPr>
              <w:t xml:space="preserve">Position, signature, name, surname of the </w:t>
            </w:r>
            <w:r w:rsidR="008B12F9" w:rsidRPr="00A31401">
              <w:rPr>
                <w:rFonts w:ascii="Arial" w:hAnsi="Arial" w:cs="Arial"/>
                <w:bCs/>
                <w:sz w:val="16"/>
                <w:szCs w:val="16"/>
              </w:rPr>
              <w:t>Customer</w:t>
            </w:r>
            <w:r w:rsidRPr="00A31401">
              <w:rPr>
                <w:rFonts w:ascii="Arial" w:hAnsi="Arial" w:cs="Arial"/>
                <w:bCs/>
                <w:sz w:val="16"/>
                <w:szCs w:val="16"/>
              </w:rPr>
              <w:t>’s legal representative</w:t>
            </w:r>
          </w:p>
        </w:tc>
      </w:tr>
      <w:tr w:rsidR="00BC50F4" w:rsidRPr="00A31401" w14:paraId="01AD31FB"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1212DDBA" w14:textId="77777777" w:rsidR="00BC50F4" w:rsidRPr="00A31401" w:rsidRDefault="00BC50F4" w:rsidP="00EA2369">
            <w:pPr>
              <w:spacing w:after="0" w:line="240" w:lineRule="auto"/>
              <w:ind w:right="87"/>
              <w:rPr>
                <w:rFonts w:ascii="Arial" w:hAnsi="Arial" w:cs="Arial"/>
                <w:b/>
                <w:sz w:val="16"/>
                <w:szCs w:val="16"/>
              </w:rPr>
            </w:pPr>
          </w:p>
        </w:tc>
        <w:tc>
          <w:tcPr>
            <w:tcW w:w="7372" w:type="dxa"/>
            <w:gridSpan w:val="3"/>
            <w:tcBorders>
              <w:top w:val="nil"/>
              <w:left w:val="nil"/>
              <w:bottom w:val="single" w:sz="4" w:space="0" w:color="auto"/>
              <w:right w:val="single" w:sz="4" w:space="0" w:color="auto"/>
            </w:tcBorders>
            <w:shd w:val="clear" w:color="auto" w:fill="FFFFFF"/>
          </w:tcPr>
          <w:p w14:paraId="78D0E9FB" w14:textId="77777777" w:rsidR="00BC50F4" w:rsidRPr="00A31401" w:rsidRDefault="00BC50F4" w:rsidP="00EA2369">
            <w:pPr>
              <w:spacing w:after="0"/>
              <w:ind w:right="87"/>
              <w:jc w:val="both"/>
              <w:rPr>
                <w:rFonts w:ascii="Arial" w:hAnsi="Arial" w:cs="Arial"/>
                <w:b/>
                <w:sz w:val="16"/>
                <w:szCs w:val="16"/>
              </w:rPr>
            </w:pPr>
          </w:p>
        </w:tc>
      </w:tr>
      <w:tr w:rsidR="00CE51E2" w:rsidRPr="00A31401" w14:paraId="43BD5A35"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6C631DF5" w14:textId="77777777"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14:paraId="31812D8D" w14:textId="77777777" w:rsidR="00CE51E2" w:rsidRPr="00A31401" w:rsidRDefault="00CE51E2" w:rsidP="003A1FCA">
            <w:pPr>
              <w:ind w:right="87"/>
              <w:jc w:val="both"/>
              <w:rPr>
                <w:rFonts w:ascii="Arial" w:hAnsi="Arial" w:cs="Arial"/>
                <w:b/>
                <w:sz w:val="16"/>
                <w:szCs w:val="16"/>
              </w:rPr>
            </w:pPr>
          </w:p>
        </w:tc>
      </w:tr>
      <w:tr w:rsidR="00CE51E2" w:rsidRPr="00A31401" w14:paraId="2A2E108B"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14:paraId="523A70E1" w14:textId="77777777" w:rsidR="00CE51E2" w:rsidRPr="00A31401" w:rsidRDefault="00CE51E2" w:rsidP="00884CED">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left w:val="nil"/>
              <w:bottom w:val="single" w:sz="4" w:space="0" w:color="auto"/>
              <w:right w:val="single" w:sz="4" w:space="0" w:color="auto"/>
            </w:tcBorders>
            <w:shd w:val="clear" w:color="auto" w:fill="FFFFFF"/>
          </w:tcPr>
          <w:p w14:paraId="27094879" w14:textId="77777777" w:rsidR="00CE51E2" w:rsidRPr="00A31401" w:rsidRDefault="00CE51E2" w:rsidP="00884CED">
            <w:pPr>
              <w:spacing w:after="0"/>
              <w:ind w:right="87"/>
              <w:jc w:val="both"/>
              <w:rPr>
                <w:rFonts w:ascii="Arial" w:hAnsi="Arial" w:cs="Arial"/>
                <w:b/>
                <w:sz w:val="16"/>
                <w:szCs w:val="16"/>
              </w:rPr>
            </w:pPr>
            <w:r w:rsidRPr="00A31401">
              <w:rPr>
                <w:rFonts w:ascii="Arial" w:hAnsi="Arial" w:cs="Arial"/>
                <w:bCs/>
                <w:sz w:val="16"/>
                <w:szCs w:val="16"/>
              </w:rPr>
              <w:t xml:space="preserve">Position, signature, name, surname of the </w:t>
            </w:r>
            <w:r w:rsidR="008B12F9" w:rsidRPr="00A31401">
              <w:rPr>
                <w:rFonts w:ascii="Arial" w:hAnsi="Arial" w:cs="Arial"/>
                <w:bCs/>
                <w:sz w:val="16"/>
                <w:szCs w:val="16"/>
              </w:rPr>
              <w:t>Customer</w:t>
            </w:r>
            <w:r w:rsidRPr="00A31401">
              <w:rPr>
                <w:rFonts w:ascii="Arial" w:hAnsi="Arial" w:cs="Arial"/>
                <w:bCs/>
                <w:sz w:val="16"/>
                <w:szCs w:val="16"/>
              </w:rPr>
              <w:t>’s legal representative</w:t>
            </w:r>
          </w:p>
        </w:tc>
      </w:tr>
      <w:tr w:rsidR="00CE51E2" w:rsidRPr="00A31401" w14:paraId="7692CA78"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443D5C05" w14:textId="77777777" w:rsidR="00CE51E2" w:rsidRPr="00A31401" w:rsidRDefault="00CE51E2" w:rsidP="00884CED">
            <w:pPr>
              <w:spacing w:after="0" w:line="240" w:lineRule="auto"/>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14:paraId="00FFF626" w14:textId="77777777" w:rsidR="00CE51E2" w:rsidRPr="00A31401" w:rsidRDefault="00CE51E2" w:rsidP="00884CED">
            <w:pPr>
              <w:spacing w:after="0"/>
              <w:ind w:right="87"/>
              <w:jc w:val="both"/>
              <w:rPr>
                <w:rFonts w:ascii="Arial" w:hAnsi="Arial" w:cs="Arial"/>
                <w:b/>
                <w:sz w:val="16"/>
                <w:szCs w:val="16"/>
              </w:rPr>
            </w:pPr>
          </w:p>
        </w:tc>
      </w:tr>
      <w:tr w:rsidR="00CE51E2" w:rsidRPr="00A31401" w14:paraId="1A670AF0"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14:paraId="786E6669" w14:textId="77777777" w:rsidR="00CE51E2" w:rsidRPr="00A31401" w:rsidRDefault="00CE51E2" w:rsidP="00884CED">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left w:val="nil"/>
              <w:bottom w:val="single" w:sz="4" w:space="0" w:color="auto"/>
              <w:right w:val="single" w:sz="4" w:space="0" w:color="auto"/>
            </w:tcBorders>
            <w:shd w:val="clear" w:color="auto" w:fill="FFFFFF"/>
          </w:tcPr>
          <w:p w14:paraId="3E5BC973" w14:textId="77777777" w:rsidR="00CE51E2" w:rsidRPr="00A31401" w:rsidRDefault="00CE51E2" w:rsidP="00884CED">
            <w:pPr>
              <w:spacing w:after="0"/>
              <w:ind w:right="87"/>
              <w:jc w:val="both"/>
              <w:rPr>
                <w:rFonts w:ascii="Verdana" w:hAnsi="Verdana" w:cs="Arial"/>
                <w:b/>
                <w:i/>
                <w:sz w:val="16"/>
                <w:szCs w:val="16"/>
              </w:rPr>
            </w:pPr>
            <w:r w:rsidRPr="00A31401">
              <w:rPr>
                <w:lang w:val="lv-LV" w:eastAsia="lv-LV"/>
              </w:rPr>
              <mc:AlternateContent>
                <mc:Choice Requires="wps">
                  <w:drawing>
                    <wp:anchor distT="0" distB="0" distL="114300" distR="114300" simplePos="0" relativeHeight="251662336" behindDoc="0" locked="0" layoutInCell="1" allowOverlap="1" wp14:anchorId="4D495147" wp14:editId="10BFF799">
                      <wp:simplePos x="0" y="0"/>
                      <wp:positionH relativeFrom="column">
                        <wp:posOffset>3942715</wp:posOffset>
                      </wp:positionH>
                      <wp:positionV relativeFrom="paragraph">
                        <wp:posOffset>103505</wp:posOffset>
                      </wp:positionV>
                      <wp:extent cx="44831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14:paraId="05D6F98A" w14:textId="77777777" w:rsidR="00CE51E2" w:rsidRPr="00A83A43" w:rsidRDefault="00CE51E2" w:rsidP="00CE51E2">
                                  <w:pPr>
                                    <w:rPr>
                                      <w:rFonts w:ascii="Arial" w:hAnsi="Arial" w:cs="Arial"/>
                                    </w:rPr>
                                  </w:pPr>
                                  <w:r w:rsidRPr="00A83A43">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0BDFB0" id="_x0000_t202" coordsize="21600,21600" o:spt="202" path="m,l,21600r21600,l21600,xe">
                      <v:stroke joinstyle="miter"/>
                      <v:path gradientshapeok="t" o:connecttype="rect"/>
                    </v:shapetype>
                    <v:shape id="Text Box 5" o:spid="_x0000_s1026" type="#_x0000_t202" style="position:absolute;left:0;text-align:left;margin-left:310.45pt;margin-top:8.15pt;width:35.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" filled="f" stroked="f" strokeweight=".5pt">
                      <v:textbox>
                        <w:txbxContent>
                          <w:p w:rsidR="00CE51E2" w:rsidRPr="00A83A43" w:rsidRDefault="00CE51E2" w:rsidP="00CE51E2">
                            <w:pPr>
                              <w:rPr>
                                <w:rFonts w:ascii="Arial" w:hAnsi="Arial" w:cs="Arial"/>
                              </w:rPr>
                            </w:pPr>
                            <w:r w:rsidRPr="00A83A43">
                              <w:rPr>
                                <w:rFonts w:ascii="Arial" w:hAnsi="Arial" w:cs="Arial"/>
                                <w:b/>
                                <w:bCs/>
                                <w:sz w:val="16"/>
                                <w:szCs w:val="16"/>
                              </w:rPr>
                              <w:t>L.S.</w:t>
                            </w:r>
                          </w:p>
                        </w:txbxContent>
                      </v:textbox>
                    </v:shape>
                  </w:pict>
                </mc:Fallback>
              </mc:AlternateContent>
            </w:r>
            <w:r w:rsidRPr="00A31401">
              <w:rPr>
                <w:rFonts w:ascii="Arial" w:hAnsi="Arial" w:cs="Arial"/>
                <w:bCs/>
                <w:sz w:val="16"/>
                <w:szCs w:val="16"/>
              </w:rPr>
              <w:t xml:space="preserve">Position, signature, name, surname of the </w:t>
            </w:r>
            <w:r w:rsidR="008B12F9" w:rsidRPr="00A31401">
              <w:rPr>
                <w:rFonts w:ascii="Arial" w:hAnsi="Arial" w:cs="Arial"/>
                <w:bCs/>
                <w:sz w:val="16"/>
                <w:szCs w:val="16"/>
              </w:rPr>
              <w:t>Customer</w:t>
            </w:r>
            <w:r w:rsidRPr="00A31401">
              <w:rPr>
                <w:rFonts w:ascii="Arial" w:hAnsi="Arial" w:cs="Arial"/>
                <w:bCs/>
                <w:sz w:val="16"/>
                <w:szCs w:val="16"/>
              </w:rPr>
              <w:t>’s legal representative</w:t>
            </w:r>
            <w:r w:rsidRPr="00A31401" w:rsidDel="003D69AF">
              <w:rPr>
                <w:rFonts w:ascii="Arial" w:hAnsi="Arial" w:cs="Arial"/>
                <w:bCs/>
                <w:sz w:val="16"/>
                <w:szCs w:val="16"/>
              </w:rPr>
              <w:t xml:space="preserve"> </w:t>
            </w:r>
          </w:p>
          <w:p w14:paraId="624C0BA1" w14:textId="77777777" w:rsidR="00CE51E2" w:rsidRPr="00A31401" w:rsidRDefault="00CE51E2" w:rsidP="00884CED">
            <w:pPr>
              <w:spacing w:after="0"/>
              <w:ind w:left="5114" w:right="87"/>
              <w:jc w:val="both"/>
              <w:rPr>
                <w:rFonts w:ascii="Arial" w:hAnsi="Arial" w:cs="Arial"/>
                <w:b/>
                <w:sz w:val="16"/>
                <w:szCs w:val="16"/>
              </w:rPr>
            </w:pPr>
            <w:r w:rsidRPr="00A31401">
              <w:rPr>
                <w:rFonts w:ascii="Verdana" w:hAnsi="Verdana" w:cs="Arial"/>
                <w:b/>
                <w:bCs/>
                <w:i/>
                <w:sz w:val="16"/>
                <w:szCs w:val="16"/>
              </w:rPr>
              <w:t xml:space="preserve">  </w:t>
            </w:r>
          </w:p>
        </w:tc>
      </w:tr>
      <w:tr w:rsidR="00CE51E2" w:rsidRPr="00A31401" w14:paraId="444359E4"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
        </w:trPr>
        <w:tc>
          <w:tcPr>
            <w:tcW w:w="3685" w:type="dxa"/>
            <w:vMerge/>
            <w:tcBorders>
              <w:left w:val="single" w:sz="4" w:space="0" w:color="auto"/>
              <w:bottom w:val="single" w:sz="4" w:space="0" w:color="auto"/>
              <w:right w:val="nil"/>
            </w:tcBorders>
            <w:shd w:val="clear" w:color="auto" w:fill="FFFFFF"/>
            <w:vAlign w:val="bottom"/>
          </w:tcPr>
          <w:p w14:paraId="7E1B5ECB" w14:textId="77777777"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14:paraId="7B108821" w14:textId="77777777" w:rsidR="00CE51E2" w:rsidRPr="00A31401" w:rsidRDefault="00CE51E2" w:rsidP="003A1FCA">
            <w:pPr>
              <w:ind w:right="87"/>
              <w:jc w:val="both"/>
              <w:rPr>
                <w:rFonts w:ascii="Arial" w:hAnsi="Arial" w:cs="Arial"/>
                <w:b/>
                <w:sz w:val="16"/>
                <w:szCs w:val="16"/>
              </w:rPr>
            </w:pPr>
          </w:p>
        </w:tc>
      </w:tr>
      <w:tr w:rsidR="00CE51E2" w:rsidRPr="00A31401" w14:paraId="2EC4C2A8"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284"/>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66DC5C10" w14:textId="77777777" w:rsidR="00CE51E2" w:rsidRPr="00A31401" w:rsidRDefault="00CE51E2" w:rsidP="0098532E">
            <w:pPr>
              <w:rPr>
                <w:rFonts w:ascii="Arial" w:hAnsi="Arial" w:cs="Arial"/>
                <w:b/>
                <w:bCs/>
                <w:sz w:val="18"/>
                <w:szCs w:val="18"/>
              </w:rPr>
            </w:pPr>
            <w:r w:rsidRPr="00A31401">
              <w:rPr>
                <w:rFonts w:ascii="Arial" w:hAnsi="Arial" w:cs="Arial"/>
                <w:b/>
                <w:bCs/>
                <w:sz w:val="18"/>
                <w:szCs w:val="18"/>
              </w:rPr>
              <w:t xml:space="preserve">SIGNATURE OF </w:t>
            </w:r>
            <w:r w:rsidR="0098532E" w:rsidRPr="00A31401">
              <w:rPr>
                <w:rFonts w:ascii="Arial" w:hAnsi="Arial" w:cs="Arial"/>
                <w:b/>
                <w:bCs/>
                <w:sz w:val="18"/>
                <w:szCs w:val="18"/>
              </w:rPr>
              <w:t xml:space="preserve">THE BANK </w:t>
            </w:r>
            <w:r w:rsidRPr="00A31401">
              <w:rPr>
                <w:rFonts w:ascii="Arial" w:hAnsi="Arial" w:cs="Arial"/>
                <w:b/>
                <w:bCs/>
                <w:sz w:val="18"/>
                <w:szCs w:val="18"/>
              </w:rPr>
              <w:t xml:space="preserve">EMPLOYEE </w:t>
            </w:r>
          </w:p>
        </w:tc>
      </w:tr>
      <w:tr w:rsidR="00CE51E2" w:rsidRPr="00A31401" w14:paraId="54039A6D"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97"/>
        </w:trPr>
        <w:tc>
          <w:tcPr>
            <w:tcW w:w="11057" w:type="dxa"/>
            <w:gridSpan w:val="4"/>
            <w:tcBorders>
              <w:top w:val="single" w:sz="4" w:space="0" w:color="auto"/>
              <w:left w:val="single" w:sz="4" w:space="0" w:color="auto"/>
              <w:right w:val="single" w:sz="4" w:space="0" w:color="auto"/>
            </w:tcBorders>
            <w:noWrap/>
            <w:vAlign w:val="center"/>
          </w:tcPr>
          <w:p w14:paraId="4D6C6FA3" w14:textId="77777777" w:rsidR="00CE51E2" w:rsidRPr="00A31401" w:rsidRDefault="003A7029" w:rsidP="003A1FCA">
            <w:pPr>
              <w:rPr>
                <w:rFonts w:ascii="Arial" w:hAnsi="Arial" w:cs="Arial"/>
                <w:b/>
                <w:bCs/>
                <w:sz w:val="18"/>
                <w:szCs w:val="18"/>
              </w:rPr>
            </w:pPr>
            <w:r w:rsidRPr="00A31401">
              <w:rPr>
                <w:rFonts w:ascii="Arial" w:hAnsi="Arial" w:cs="Arial"/>
                <w:bCs/>
                <w:sz w:val="16"/>
                <w:szCs w:val="16"/>
              </w:rPr>
              <w:t xml:space="preserve">Face to face identification </w:t>
            </w:r>
            <w:r w:rsidR="00CE51E2" w:rsidRPr="00A31401">
              <w:rPr>
                <w:rFonts w:ascii="Arial" w:hAnsi="Arial" w:cs="Arial"/>
                <w:bCs/>
                <w:sz w:val="16"/>
                <w:szCs w:val="16"/>
              </w:rPr>
              <w:t xml:space="preserve">of the </w:t>
            </w:r>
            <w:r w:rsidR="008B12F9" w:rsidRPr="00A31401">
              <w:rPr>
                <w:rFonts w:ascii="Arial" w:hAnsi="Arial" w:cs="Arial"/>
                <w:bCs/>
                <w:sz w:val="16"/>
                <w:szCs w:val="16"/>
              </w:rPr>
              <w:t>Customer</w:t>
            </w:r>
            <w:r w:rsidRPr="00A31401">
              <w:rPr>
                <w:rFonts w:ascii="Arial" w:hAnsi="Arial" w:cs="Arial"/>
                <w:bCs/>
                <w:sz w:val="16"/>
                <w:szCs w:val="16"/>
              </w:rPr>
              <w:t xml:space="preserve"> or </w:t>
            </w:r>
            <w:r w:rsidR="008B12F9" w:rsidRPr="00A31401">
              <w:rPr>
                <w:rFonts w:ascii="Arial" w:hAnsi="Arial" w:cs="Arial"/>
                <w:bCs/>
                <w:sz w:val="16"/>
                <w:szCs w:val="16"/>
              </w:rPr>
              <w:t>Customer</w:t>
            </w:r>
            <w:r w:rsidR="00CE51E2" w:rsidRPr="00A31401">
              <w:rPr>
                <w:rFonts w:ascii="Arial" w:hAnsi="Arial" w:cs="Arial"/>
                <w:bCs/>
                <w:sz w:val="16"/>
                <w:szCs w:val="16"/>
              </w:rPr>
              <w:t xml:space="preserve">’s legal representative has been performed. Authorization of the </w:t>
            </w:r>
            <w:r w:rsidR="008B12F9" w:rsidRPr="00A31401">
              <w:rPr>
                <w:rFonts w:ascii="Arial" w:hAnsi="Arial" w:cs="Arial"/>
                <w:bCs/>
                <w:sz w:val="16"/>
                <w:szCs w:val="16"/>
              </w:rPr>
              <w:t>Customer</w:t>
            </w:r>
            <w:r w:rsidR="00CE51E2" w:rsidRPr="00A31401">
              <w:rPr>
                <w:rFonts w:ascii="Arial" w:hAnsi="Arial" w:cs="Arial"/>
                <w:bCs/>
                <w:sz w:val="16"/>
                <w:szCs w:val="16"/>
              </w:rPr>
              <w:t>’s legal representative has been checked. The document has been signed in my presence.</w:t>
            </w:r>
          </w:p>
        </w:tc>
      </w:tr>
      <w:tr w:rsidR="00CE51E2" w:rsidRPr="00A31401" w14:paraId="6424EAF8"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top w:val="nil"/>
              <w:left w:val="single" w:sz="4" w:space="0" w:color="auto"/>
              <w:right w:val="nil"/>
            </w:tcBorders>
            <w:shd w:val="clear" w:color="auto" w:fill="FFFFFF"/>
            <w:vAlign w:val="bottom"/>
          </w:tcPr>
          <w:p w14:paraId="29483C1D" w14:textId="77777777" w:rsidR="00CE51E2" w:rsidRPr="00A31401" w:rsidRDefault="00CE51E2" w:rsidP="00884CED">
            <w:pPr>
              <w:spacing w:after="0"/>
              <w:ind w:right="87"/>
              <w:rPr>
                <w:rFonts w:ascii="Arial" w:hAnsi="Arial" w:cs="Arial"/>
                <w:bCs/>
                <w:sz w:val="16"/>
                <w:szCs w:val="16"/>
              </w:rPr>
            </w:pPr>
          </w:p>
          <w:p w14:paraId="5336E952" w14:textId="77777777" w:rsidR="00CE51E2" w:rsidRPr="00A31401" w:rsidRDefault="00CE51E2" w:rsidP="00884CED">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top w:val="nil"/>
              <w:left w:val="nil"/>
              <w:bottom w:val="single" w:sz="4" w:space="0" w:color="auto"/>
              <w:right w:val="single" w:sz="4" w:space="0" w:color="auto"/>
            </w:tcBorders>
            <w:shd w:val="clear" w:color="auto" w:fill="FFFFFF"/>
          </w:tcPr>
          <w:p w14:paraId="7CA1BEE2" w14:textId="77777777" w:rsidR="00CE51E2" w:rsidRPr="00A31401" w:rsidRDefault="00CE51E2" w:rsidP="0098532E">
            <w:pPr>
              <w:spacing w:after="0"/>
              <w:ind w:right="87"/>
              <w:jc w:val="both"/>
              <w:rPr>
                <w:rFonts w:ascii="Arial" w:hAnsi="Arial" w:cs="Arial"/>
                <w:b/>
                <w:sz w:val="16"/>
                <w:szCs w:val="16"/>
              </w:rPr>
            </w:pPr>
            <w:r w:rsidRPr="00A31401">
              <w:rPr>
                <w:rFonts w:ascii="Arial" w:hAnsi="Arial" w:cs="Arial"/>
                <w:bCs/>
                <w:sz w:val="16"/>
                <w:szCs w:val="16"/>
              </w:rPr>
              <w:t xml:space="preserve">Position, signature, name, surname of the employee of </w:t>
            </w:r>
            <w:r w:rsidR="0098532E" w:rsidRPr="00A31401">
              <w:rPr>
                <w:rFonts w:ascii="Arial" w:hAnsi="Arial" w:cs="Arial"/>
                <w:bCs/>
                <w:sz w:val="16"/>
                <w:szCs w:val="16"/>
              </w:rPr>
              <w:t>the Bank</w:t>
            </w:r>
          </w:p>
        </w:tc>
      </w:tr>
      <w:tr w:rsidR="00CE51E2" w:rsidRPr="00A31401" w14:paraId="17148353"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77572A7F" w14:textId="77777777"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14:paraId="66063462" w14:textId="77777777" w:rsidR="00CE51E2" w:rsidRPr="00A31401" w:rsidRDefault="00CE51E2" w:rsidP="003A1FCA">
            <w:pPr>
              <w:ind w:right="87"/>
              <w:jc w:val="both"/>
              <w:rPr>
                <w:rFonts w:ascii="Arial" w:hAnsi="Arial" w:cs="Arial"/>
                <w:b/>
                <w:sz w:val="16"/>
                <w:szCs w:val="16"/>
              </w:rPr>
            </w:pPr>
          </w:p>
        </w:tc>
      </w:tr>
      <w:tr w:rsidR="00CE51E2" w:rsidRPr="00A31401" w14:paraId="2E4AAFAC" w14:textId="77777777"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284"/>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08FEB3F7" w14:textId="77777777" w:rsidR="00CE51E2" w:rsidRPr="00A31401" w:rsidRDefault="00CE51E2" w:rsidP="0098532E">
            <w:pPr>
              <w:rPr>
                <w:rFonts w:ascii="Arial" w:hAnsi="Arial" w:cs="Arial"/>
                <w:b/>
                <w:bCs/>
                <w:sz w:val="18"/>
                <w:szCs w:val="18"/>
              </w:rPr>
            </w:pPr>
            <w:r w:rsidRPr="00A31401">
              <w:rPr>
                <w:rFonts w:ascii="Arial" w:hAnsi="Arial" w:cs="Arial"/>
                <w:b/>
                <w:bCs/>
                <w:sz w:val="18"/>
                <w:szCs w:val="18"/>
              </w:rPr>
              <w:t xml:space="preserve">NOTES OF </w:t>
            </w:r>
            <w:r w:rsidR="0098532E" w:rsidRPr="00A31401">
              <w:rPr>
                <w:rFonts w:ascii="Arial" w:hAnsi="Arial" w:cs="Arial"/>
                <w:b/>
                <w:bCs/>
                <w:sz w:val="18"/>
                <w:szCs w:val="18"/>
              </w:rPr>
              <w:t>THE BANK</w:t>
            </w:r>
          </w:p>
        </w:tc>
      </w:tr>
      <w:tr w:rsidR="00233288" w:rsidRPr="00A31401" w14:paraId="3E1FC6B3"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1057" w:type="dxa"/>
            <w:gridSpan w:val="4"/>
            <w:tcBorders>
              <w:top w:val="single" w:sz="4" w:space="0" w:color="auto"/>
              <w:left w:val="single" w:sz="4" w:space="0" w:color="auto"/>
              <w:right w:val="single" w:sz="4" w:space="0" w:color="auto"/>
            </w:tcBorders>
            <w:shd w:val="clear" w:color="auto" w:fill="FFFFFF"/>
            <w:vAlign w:val="bottom"/>
          </w:tcPr>
          <w:p w14:paraId="02422205" w14:textId="77777777" w:rsidR="00233288" w:rsidRPr="00A31401" w:rsidRDefault="00233288" w:rsidP="0098532E">
            <w:pPr>
              <w:spacing w:after="0"/>
              <w:ind w:right="87"/>
              <w:jc w:val="both"/>
              <w:rPr>
                <w:lang w:eastAsia="lv-LV"/>
              </w:rPr>
            </w:pPr>
          </w:p>
        </w:tc>
      </w:tr>
      <w:tr w:rsidR="00CE51E2" w:rsidRPr="00A31401" w14:paraId="71EB09E3"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top w:val="single" w:sz="4" w:space="0" w:color="auto"/>
              <w:left w:val="single" w:sz="4" w:space="0" w:color="auto"/>
              <w:bottom w:val="single" w:sz="4" w:space="0" w:color="auto"/>
              <w:right w:val="nil"/>
            </w:tcBorders>
            <w:shd w:val="clear" w:color="auto" w:fill="FFFFFF"/>
            <w:vAlign w:val="bottom"/>
          </w:tcPr>
          <w:p w14:paraId="6416934D" w14:textId="77777777" w:rsidR="00CE51E2" w:rsidRPr="00A31401" w:rsidRDefault="00CE51E2" w:rsidP="003A1FCA">
            <w:pPr>
              <w:spacing w:after="0"/>
              <w:ind w:right="87"/>
              <w:rPr>
                <w:rFonts w:ascii="Arial" w:hAnsi="Arial" w:cs="Arial"/>
                <w:bCs/>
                <w:sz w:val="16"/>
                <w:szCs w:val="16"/>
              </w:rPr>
            </w:pPr>
          </w:p>
          <w:p w14:paraId="511DCC62" w14:textId="77777777" w:rsidR="00CE51E2" w:rsidRPr="00A31401" w:rsidRDefault="00CE51E2" w:rsidP="003A1FCA">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top w:val="single" w:sz="4" w:space="0" w:color="auto"/>
              <w:left w:val="nil"/>
              <w:bottom w:val="single" w:sz="4" w:space="0" w:color="auto"/>
              <w:right w:val="single" w:sz="4" w:space="0" w:color="auto"/>
            </w:tcBorders>
            <w:shd w:val="clear" w:color="auto" w:fill="FFFFFF"/>
          </w:tcPr>
          <w:p w14:paraId="7F36BC84" w14:textId="77777777" w:rsidR="00CE51E2" w:rsidRPr="00A31401" w:rsidRDefault="00CE51E2" w:rsidP="0098532E">
            <w:pPr>
              <w:spacing w:after="0"/>
              <w:ind w:right="87"/>
              <w:jc w:val="both"/>
              <w:rPr>
                <w:rFonts w:ascii="Arial" w:hAnsi="Arial" w:cs="Arial"/>
                <w:b/>
                <w:sz w:val="16"/>
                <w:szCs w:val="16"/>
              </w:rPr>
            </w:pPr>
            <w:r w:rsidRPr="00A31401">
              <w:rPr>
                <w:lang w:val="lv-LV" w:eastAsia="lv-LV"/>
              </w:rPr>
              <mc:AlternateContent>
                <mc:Choice Requires="wps">
                  <w:drawing>
                    <wp:anchor distT="0" distB="0" distL="114300" distR="114300" simplePos="0" relativeHeight="251661312" behindDoc="0" locked="0" layoutInCell="1" allowOverlap="1" wp14:anchorId="2F8A6427" wp14:editId="6B30EF27">
                      <wp:simplePos x="0" y="0"/>
                      <wp:positionH relativeFrom="column">
                        <wp:posOffset>3978194</wp:posOffset>
                      </wp:positionH>
                      <wp:positionV relativeFrom="paragraph">
                        <wp:posOffset>153670</wp:posOffset>
                      </wp:positionV>
                      <wp:extent cx="448310" cy="2413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6F4B6" w14:textId="77777777" w:rsidR="00CE51E2" w:rsidRDefault="00CE51E2" w:rsidP="00CE51E2">
                                  <w:r w:rsidRPr="00A83A43">
                                    <w:rPr>
                                      <w:rFonts w:ascii="Arial" w:hAnsi="Arial" w:cs="Arial"/>
                                      <w:b/>
                                      <w:bCs/>
                                      <w:sz w:val="16"/>
                                      <w:szCs w:val="16"/>
                                    </w:rPr>
                                    <w:t>L.S.</w:t>
                                  </w:r>
                                  <w:r w:rsidDel="00E65098">
                                    <w:rPr>
                                      <w:rFonts w:ascii="Verdana" w:hAnsi="Verdana" w:cs="Arial"/>
                                      <w:b/>
                                      <w:bCs/>
                                      <w:i/>
                                      <w:sz w:val="16"/>
                                      <w:szCs w:val="16"/>
                                    </w:rPr>
                                    <w:t xml:space="preserve"> </w:t>
                                  </w:r>
                                  <w:r>
                                    <w:rPr>
                                      <w:rFonts w:ascii="Verdana" w:hAnsi="Verdana" w:cs="Arial"/>
                                      <w:b/>
                                      <w:bCs/>
                                      <w:i/>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4310EA" id="Text Box 4" o:spid="_x0000_s1027" type="#_x0000_t202" style="position:absolute;left:0;text-align:left;margin-left:313.25pt;margin-top:12.1pt;width:35.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" filled="f" stroked="f" strokeweight=".5pt">
                      <v:textbox>
                        <w:txbxContent>
                          <w:p w:rsidR="00CE51E2" w:rsidRDefault="00CE51E2" w:rsidP="00CE51E2">
                            <w:r w:rsidRPr="00A83A43">
                              <w:rPr>
                                <w:rFonts w:ascii="Arial" w:hAnsi="Arial" w:cs="Arial"/>
                                <w:b/>
                                <w:bCs/>
                                <w:sz w:val="16"/>
                                <w:szCs w:val="16"/>
                              </w:rPr>
                              <w:t>L.S.</w:t>
                            </w:r>
                            <w:r w:rsidDel="00E65098">
                              <w:rPr>
                                <w:rFonts w:ascii="Verdana" w:hAnsi="Verdana" w:cs="Arial"/>
                                <w:b/>
                                <w:bCs/>
                                <w:i/>
                                <w:sz w:val="16"/>
                                <w:szCs w:val="16"/>
                              </w:rPr>
                              <w:t xml:space="preserve"> </w:t>
                            </w:r>
                            <w:r>
                              <w:rPr>
                                <w:rFonts w:ascii="Verdana" w:hAnsi="Verdana" w:cs="Arial"/>
                                <w:b/>
                                <w:bCs/>
                                <w:i/>
                                <w:sz w:val="16"/>
                                <w:szCs w:val="16"/>
                              </w:rPr>
                              <w:t>.s.</w:t>
                            </w:r>
                          </w:p>
                        </w:txbxContent>
                      </v:textbox>
                    </v:shape>
                  </w:pict>
                </mc:Fallback>
              </mc:AlternateContent>
            </w:r>
            <w:r w:rsidRPr="00A31401">
              <w:rPr>
                <w:rFonts w:ascii="Arial" w:hAnsi="Arial" w:cs="Arial"/>
                <w:bCs/>
                <w:sz w:val="16"/>
                <w:szCs w:val="16"/>
              </w:rPr>
              <w:t xml:space="preserve">Position, signature, name, surname of the representative of </w:t>
            </w:r>
            <w:r w:rsidR="0098532E" w:rsidRPr="00A31401">
              <w:rPr>
                <w:rFonts w:ascii="Arial" w:hAnsi="Arial" w:cs="Arial"/>
                <w:bCs/>
                <w:sz w:val="16"/>
                <w:szCs w:val="16"/>
              </w:rPr>
              <w:t>the Bank</w:t>
            </w:r>
          </w:p>
        </w:tc>
      </w:tr>
      <w:tr w:rsidR="00CE51E2" w:rsidRPr="00A31401" w14:paraId="4D34A841" w14:textId="77777777"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top w:val="single" w:sz="4" w:space="0" w:color="auto"/>
              <w:left w:val="nil"/>
              <w:bottom w:val="single" w:sz="4" w:space="0" w:color="auto"/>
              <w:right w:val="nil"/>
            </w:tcBorders>
            <w:shd w:val="clear" w:color="auto" w:fill="FFFFFF"/>
            <w:vAlign w:val="bottom"/>
          </w:tcPr>
          <w:p w14:paraId="60E74612" w14:textId="77777777"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nil"/>
            </w:tcBorders>
            <w:shd w:val="clear" w:color="auto" w:fill="FFFFFF"/>
          </w:tcPr>
          <w:p w14:paraId="2377FD14" w14:textId="77777777" w:rsidR="00CE51E2" w:rsidRPr="00A31401" w:rsidRDefault="00CE51E2" w:rsidP="003A1FCA">
            <w:pPr>
              <w:ind w:right="87"/>
              <w:jc w:val="both"/>
              <w:rPr>
                <w:rFonts w:ascii="Arial" w:hAnsi="Arial" w:cs="Arial"/>
                <w:b/>
                <w:sz w:val="16"/>
                <w:szCs w:val="16"/>
              </w:rPr>
            </w:pPr>
          </w:p>
        </w:tc>
      </w:tr>
      <w:tr w:rsidR="00CE51E2" w:rsidRPr="00A31401" w14:paraId="5E43082C" w14:textId="77777777" w:rsidTr="0088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top w:val="single" w:sz="4" w:space="0" w:color="auto"/>
              <w:left w:val="nil"/>
              <w:bottom w:val="single" w:sz="4" w:space="0" w:color="auto"/>
              <w:right w:val="nil"/>
            </w:tcBorders>
            <w:shd w:val="clear" w:color="auto" w:fill="FFFFFF"/>
            <w:vAlign w:val="bottom"/>
          </w:tcPr>
          <w:p w14:paraId="7827A418" w14:textId="77777777"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nil"/>
            </w:tcBorders>
            <w:shd w:val="clear" w:color="auto" w:fill="FFFFFF"/>
          </w:tcPr>
          <w:p w14:paraId="23CF2ECC" w14:textId="77777777" w:rsidR="00CE51E2" w:rsidRPr="00A31401" w:rsidRDefault="00CE51E2" w:rsidP="003A1FCA">
            <w:pPr>
              <w:ind w:right="87"/>
              <w:jc w:val="both"/>
              <w:rPr>
                <w:rFonts w:ascii="Arial" w:hAnsi="Arial" w:cs="Arial"/>
                <w:b/>
                <w:sz w:val="16"/>
                <w:szCs w:val="16"/>
              </w:rPr>
            </w:pPr>
          </w:p>
        </w:tc>
      </w:tr>
    </w:tbl>
    <w:p w14:paraId="4C9D6570" w14:textId="77777777" w:rsidR="008F6995" w:rsidRPr="00A31401" w:rsidRDefault="008F6995"/>
    <w:sectPr w:rsidR="008F6995" w:rsidRPr="00A31401" w:rsidSect="008B7BBF">
      <w:headerReference w:type="even" r:id="rId6"/>
      <w:headerReference w:type="default" r:id="rId7"/>
      <w:footerReference w:type="even" r:id="rId8"/>
      <w:footerReference w:type="default" r:id="rId9"/>
      <w:headerReference w:type="first" r:id="rId10"/>
      <w:footerReference w:type="first" r:id="rId11"/>
      <w:pgSz w:w="11906" w:h="16838"/>
      <w:pgMar w:top="14" w:right="567" w:bottom="567" w:left="567" w:header="28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9697" w14:textId="77777777" w:rsidR="0027328A" w:rsidRDefault="0027328A" w:rsidP="00FE1EC0">
      <w:pPr>
        <w:spacing w:after="0" w:line="240" w:lineRule="auto"/>
      </w:pPr>
      <w:r>
        <w:separator/>
      </w:r>
    </w:p>
  </w:endnote>
  <w:endnote w:type="continuationSeparator" w:id="0">
    <w:p w14:paraId="73898700" w14:textId="77777777" w:rsidR="0027328A" w:rsidRDefault="0027328A"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E4F1" w14:textId="77777777" w:rsidR="00645EC0" w:rsidRDefault="0064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0832" w14:textId="70489F2F" w:rsidR="008F6995" w:rsidRPr="00233288" w:rsidRDefault="008F6995">
    <w:pPr>
      <w:pStyle w:val="Footer"/>
      <w:rPr>
        <w:sz w:val="12"/>
        <w:szCs w:val="12"/>
      </w:rPr>
    </w:pPr>
    <w:r w:rsidRPr="00233288">
      <w:rPr>
        <w:rFonts w:ascii="Arial" w:hAnsi="Arial" w:cs="Arial"/>
        <w:noProof w:val="0"/>
        <w:sz w:val="12"/>
        <w:szCs w:val="12"/>
        <w:lang w:eastAsia="ar-SA"/>
      </w:rPr>
      <w:t>“</w:t>
    </w:r>
    <w:r w:rsidR="008B12F9" w:rsidRPr="00233288">
      <w:rPr>
        <w:rFonts w:ascii="Arial" w:hAnsi="Arial" w:cs="Arial"/>
        <w:noProof w:val="0"/>
        <w:sz w:val="12"/>
        <w:szCs w:val="12"/>
        <w:lang w:eastAsia="ar-SA"/>
      </w:rPr>
      <w:t>Customer</w:t>
    </w:r>
    <w:r w:rsidR="00774E8C" w:rsidRPr="00233288">
      <w:rPr>
        <w:rFonts w:ascii="Arial" w:hAnsi="Arial" w:cs="Arial"/>
        <w:noProof w:val="0"/>
        <w:sz w:val="12"/>
        <w:szCs w:val="12"/>
        <w:lang w:eastAsia="ar-SA"/>
      </w:rPr>
      <w:t>’s t</w:t>
    </w:r>
    <w:r w:rsidRPr="00233288">
      <w:rPr>
        <w:rFonts w:ascii="Arial" w:hAnsi="Arial" w:cs="Arial"/>
        <w:noProof w:val="0"/>
        <w:sz w:val="12"/>
        <w:szCs w:val="12"/>
        <w:lang w:eastAsia="ar-SA"/>
      </w:rPr>
      <w:t>ax residency declaration</w:t>
    </w:r>
    <w:r w:rsidR="00233288" w:rsidRPr="00233288">
      <w:rPr>
        <w:rFonts w:ascii="Arial" w:hAnsi="Arial" w:cs="Arial"/>
        <w:noProof w:val="0"/>
        <w:sz w:val="12"/>
        <w:szCs w:val="12"/>
        <w:lang w:eastAsia="ar-SA"/>
      </w:rPr>
      <w:t xml:space="preserve"> (for Customer - legal entity</w:t>
    </w:r>
    <w:r w:rsidR="001B7EEE">
      <w:rPr>
        <w:rFonts w:ascii="Arial" w:hAnsi="Arial" w:cs="Arial"/>
        <w:noProof w:val="0"/>
        <w:sz w:val="12"/>
        <w:szCs w:val="12"/>
        <w:lang w:eastAsia="ar-SA"/>
      </w:rPr>
      <w:t>)</w:t>
    </w:r>
    <w:r w:rsidRPr="00233288">
      <w:rPr>
        <w:rFonts w:ascii="Arial" w:hAnsi="Arial" w:cs="Arial"/>
        <w:noProof w:val="0"/>
        <w:sz w:val="12"/>
        <w:szCs w:val="12"/>
        <w:lang w:eastAsia="ar-SA"/>
      </w:rPr>
      <w:t xml:space="preserve">”                                                            </w:t>
    </w:r>
    <w:r w:rsidR="00666129" w:rsidRPr="00233288">
      <w:rPr>
        <w:rFonts w:ascii="Arial" w:hAnsi="Arial" w:cs="Arial"/>
        <w:noProof w:val="0"/>
        <w:sz w:val="12"/>
        <w:szCs w:val="12"/>
        <w:lang w:eastAsia="ar-SA"/>
      </w:rPr>
      <w:t xml:space="preserve">                          </w:t>
    </w:r>
    <w:r w:rsidR="00233288">
      <w:rPr>
        <w:rFonts w:ascii="Arial" w:hAnsi="Arial" w:cs="Arial"/>
        <w:noProof w:val="0"/>
        <w:sz w:val="12"/>
        <w:szCs w:val="12"/>
        <w:lang w:eastAsia="ar-SA"/>
      </w:rPr>
      <w:tab/>
    </w:r>
    <w:r w:rsidR="00233288">
      <w:rPr>
        <w:rFonts w:ascii="Arial" w:hAnsi="Arial" w:cs="Arial"/>
        <w:noProof w:val="0"/>
        <w:sz w:val="12"/>
        <w:szCs w:val="12"/>
        <w:lang w:eastAsia="ar-SA"/>
      </w:rPr>
      <w:tab/>
    </w:r>
    <w:r w:rsidR="00233288">
      <w:rPr>
        <w:rFonts w:ascii="Arial" w:hAnsi="Arial" w:cs="Arial"/>
        <w:noProof w:val="0"/>
        <w:sz w:val="12"/>
        <w:szCs w:val="12"/>
        <w:lang w:eastAsia="ar-SA"/>
      </w:rPr>
      <w:tab/>
    </w:r>
    <w:r w:rsidR="00233288">
      <w:rPr>
        <w:rFonts w:ascii="Arial" w:hAnsi="Arial" w:cs="Arial"/>
        <w:noProof w:val="0"/>
        <w:sz w:val="12"/>
        <w:szCs w:val="12"/>
        <w:lang w:eastAsia="ar-SA"/>
      </w:rPr>
      <w:tab/>
      <w:t xml:space="preserve">       </w:t>
    </w:r>
    <w:r w:rsidR="00233288" w:rsidRPr="00233288">
      <w:rPr>
        <w:rFonts w:ascii="Arial" w:hAnsi="Arial" w:cs="Arial"/>
        <w:noProof w:val="0"/>
        <w:sz w:val="12"/>
        <w:szCs w:val="12"/>
        <w:lang w:eastAsia="ar-SA"/>
      </w:rPr>
      <w:t xml:space="preserve">Version </w:t>
    </w:r>
    <w:r w:rsidR="00050D76">
      <w:rPr>
        <w:rFonts w:ascii="Arial" w:hAnsi="Arial" w:cs="Arial"/>
        <w:sz w:val="12"/>
        <w:szCs w:val="12"/>
        <w:lang w:eastAsia="ar-SA"/>
      </w:rPr>
      <w:t>1</w:t>
    </w:r>
    <w:r w:rsidR="00050D76" w:rsidRPr="00EB77E9">
      <w:rPr>
        <w:rFonts w:ascii="Arial" w:hAnsi="Arial" w:cs="Arial"/>
        <w:sz w:val="12"/>
        <w:szCs w:val="12"/>
        <w:lang w:eastAsia="ar-SA"/>
      </w:rPr>
      <w:t>.</w:t>
    </w:r>
    <w:r w:rsidR="00050D76">
      <w:rPr>
        <w:rFonts w:ascii="Arial" w:hAnsi="Arial" w:cs="Arial"/>
        <w:sz w:val="12"/>
        <w:szCs w:val="12"/>
        <w:lang w:eastAsia="ar-SA"/>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8FB6" w14:textId="77777777" w:rsidR="00645EC0" w:rsidRDefault="0064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93D8" w14:textId="77777777" w:rsidR="0027328A" w:rsidRDefault="0027328A" w:rsidP="00FE1EC0">
      <w:pPr>
        <w:spacing w:after="0" w:line="240" w:lineRule="auto"/>
      </w:pPr>
      <w:r>
        <w:separator/>
      </w:r>
    </w:p>
  </w:footnote>
  <w:footnote w:type="continuationSeparator" w:id="0">
    <w:p w14:paraId="58913BAA" w14:textId="77777777" w:rsidR="0027328A" w:rsidRDefault="0027328A"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5706" w14:textId="77777777" w:rsidR="00645EC0" w:rsidRDefault="0064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ED77" w14:textId="77777777" w:rsidR="008F6995" w:rsidRPr="00A33EDA" w:rsidRDefault="00D12D0A" w:rsidP="00A33EDA">
    <w:pPr>
      <w:pStyle w:val="Header"/>
      <w:jc w:val="right"/>
      <w:rPr>
        <w:rFonts w:ascii="Arial" w:hAnsi="Arial" w:cs="Arial"/>
        <w:noProof w:val="0"/>
        <w:sz w:val="12"/>
        <w:lang w:val="lv-LV" w:eastAsia="ar-SA"/>
      </w:rPr>
    </w:pPr>
    <w:r w:rsidRPr="0016329A">
      <w:rPr>
        <w:rFonts w:ascii="Arial" w:hAnsi="Arial" w:cs="Arial"/>
        <w:sz w:val="12"/>
        <w:lang w:val="lv-LV" w:eastAsia="lv-LV"/>
      </w:rPr>
      <mc:AlternateContent>
        <mc:Choice Requires="wps">
          <w:drawing>
            <wp:anchor distT="45720" distB="45720" distL="114300" distR="114300" simplePos="0" relativeHeight="251660288" behindDoc="0" locked="0" layoutInCell="1" allowOverlap="1" wp14:anchorId="0DB90AA3" wp14:editId="1D0ABABA">
              <wp:simplePos x="0" y="0"/>
              <wp:positionH relativeFrom="column">
                <wp:posOffset>4040505</wp:posOffset>
              </wp:positionH>
              <wp:positionV relativeFrom="paragraph">
                <wp:posOffset>-20955</wp:posOffset>
              </wp:positionV>
              <wp:extent cx="2932430" cy="1404620"/>
              <wp:effectExtent l="0" t="0" r="127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404620"/>
                      </a:xfrm>
                      <a:prstGeom prst="rect">
                        <a:avLst/>
                      </a:prstGeom>
                      <a:solidFill>
                        <a:srgbClr val="FFFFFF"/>
                      </a:solidFill>
                      <a:ln w="9525">
                        <a:noFill/>
                        <a:miter lim="800000"/>
                        <a:headEnd/>
                        <a:tailEnd/>
                      </a:ln>
                    </wps:spPr>
                    <wps:txbx>
                      <w:txbxContent>
                        <w:p w14:paraId="1500672E"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Insolvent AS “PNB Banka”, reg.no.40003072918</w:t>
                          </w:r>
                        </w:p>
                        <w:p w14:paraId="4B8316AB"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21 Ernesta Birznieka-Upisa Street, Riga, Latvia, LV-1011</w:t>
                          </w:r>
                        </w:p>
                        <w:p w14:paraId="7F09787B"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Telephone: (+371) 67041100</w:t>
                          </w:r>
                        </w:p>
                        <w:p w14:paraId="29600923"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E-mail: </w:t>
                          </w:r>
                          <w:hyperlink r:id="rId1" w:tgtFrame="_blank" w:history="1">
                            <w:r w:rsidRPr="00645EC0">
                              <w:rPr>
                                <w:rStyle w:val="Hyperlink"/>
                                <w:rFonts w:ascii="Arial" w:hAnsi="Arial" w:cs="Arial"/>
                                <w:sz w:val="16"/>
                                <w:szCs w:val="16"/>
                                <w:lang w:val="en-GB"/>
                              </w:rPr>
                              <w:t>info@pnbbanka.eu</w:t>
                            </w:r>
                          </w:hyperlink>
                          <w:r w:rsidRPr="00645EC0">
                            <w:rPr>
                              <w:rFonts w:ascii="Arial" w:hAnsi="Arial" w:cs="Arial"/>
                              <w:sz w:val="16"/>
                              <w:szCs w:val="16"/>
                              <w:lang w:val="en-GB"/>
                            </w:rPr>
                            <w:t>, www.pnbbanka.eu</w:t>
                          </w:r>
                        </w:p>
                        <w:p w14:paraId="03B26427" w14:textId="5DBB6D81" w:rsidR="00D12D0A" w:rsidRPr="00645EC0" w:rsidRDefault="00D12D0A" w:rsidP="00645EC0">
                          <w:pPr>
                            <w:spacing w:after="0" w:line="240" w:lineRule="auto"/>
                            <w:jc w:val="right"/>
                            <w:rPr>
                              <w:rFonts w:ascii="Arial" w:hAnsi="Arial" w:cs="Arial"/>
                              <w:sz w:val="16"/>
                              <w:szCs w:val="16"/>
                              <w:lang w:val="lv-LV"/>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B90AA3" id="_x0000_t202" coordsize="21600,21600" o:spt="202" path="m,l,21600r21600,l21600,xe">
              <v:stroke joinstyle="miter"/>
              <v:path gradientshapeok="t" o:connecttype="rect"/>
            </v:shapetype>
            <v:shape id="Text Box 2" o:spid="_x0000_s1028" type="#_x0000_t202" style="position:absolute;left:0;text-align:left;margin-left:318.15pt;margin-top:-1.65pt;width:230.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Ry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" stroked="f">
              <v:textbox style="mso-fit-shape-to-text:t">
                <w:txbxContent>
                  <w:p w14:paraId="1500672E"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Insolvent AS “PNB Banka”, reg.no.40003072918</w:t>
                    </w:r>
                  </w:p>
                  <w:p w14:paraId="4B8316AB"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21 Ernesta Birznieka-Upisa Street, Riga, Latvia, LV-1011</w:t>
                    </w:r>
                  </w:p>
                  <w:p w14:paraId="7F09787B"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Telephone: (+371) 67041100</w:t>
                    </w:r>
                  </w:p>
                  <w:p w14:paraId="29600923" w14:textId="77777777" w:rsidR="00645EC0" w:rsidRPr="00645EC0" w:rsidRDefault="00645EC0" w:rsidP="00645EC0">
                    <w:pPr>
                      <w:spacing w:after="0" w:line="240" w:lineRule="auto"/>
                      <w:jc w:val="right"/>
                      <w:rPr>
                        <w:rFonts w:ascii="Arial" w:hAnsi="Arial" w:cs="Arial"/>
                        <w:sz w:val="16"/>
                        <w:szCs w:val="16"/>
                        <w:lang w:val="lv-LV"/>
                      </w:rPr>
                    </w:pPr>
                    <w:r w:rsidRPr="00645EC0">
                      <w:rPr>
                        <w:rFonts w:ascii="Arial" w:hAnsi="Arial" w:cs="Arial"/>
                        <w:sz w:val="16"/>
                        <w:szCs w:val="16"/>
                        <w:lang w:val="en-GB"/>
                      </w:rPr>
                      <w:t>E-mail: </w:t>
                    </w:r>
                    <w:hyperlink r:id="rId2" w:tgtFrame="_blank" w:history="1">
                      <w:r w:rsidRPr="00645EC0">
                        <w:rPr>
                          <w:rStyle w:val="Hyperlink"/>
                          <w:rFonts w:ascii="Arial" w:hAnsi="Arial" w:cs="Arial"/>
                          <w:sz w:val="16"/>
                          <w:szCs w:val="16"/>
                          <w:lang w:val="en-GB"/>
                        </w:rPr>
                        <w:t>info@pnbbanka.eu</w:t>
                      </w:r>
                    </w:hyperlink>
                    <w:r w:rsidRPr="00645EC0">
                      <w:rPr>
                        <w:rFonts w:ascii="Arial" w:hAnsi="Arial" w:cs="Arial"/>
                        <w:sz w:val="16"/>
                        <w:szCs w:val="16"/>
                        <w:lang w:val="en-GB"/>
                      </w:rPr>
                      <w:t>, www.pnbbanka.eu</w:t>
                    </w:r>
                  </w:p>
                  <w:p w14:paraId="03B26427" w14:textId="5DBB6D81" w:rsidR="00D12D0A" w:rsidRPr="00645EC0" w:rsidRDefault="00D12D0A" w:rsidP="00645EC0">
                    <w:pPr>
                      <w:spacing w:after="0" w:line="240" w:lineRule="auto"/>
                      <w:jc w:val="right"/>
                      <w:rPr>
                        <w:rFonts w:ascii="Arial" w:hAnsi="Arial" w:cs="Arial"/>
                        <w:sz w:val="16"/>
                        <w:szCs w:val="16"/>
                        <w:lang w:val="lv-LV"/>
                      </w:rPr>
                    </w:pPr>
                  </w:p>
                </w:txbxContent>
              </v:textbox>
              <w10:wrap type="square"/>
            </v:shape>
          </w:pict>
        </mc:Fallback>
      </mc:AlternateContent>
    </w:r>
    <w:r w:rsidR="004D07B6">
      <w:rPr>
        <w:rFonts w:ascii="Arial" w:hAnsi="Arial" w:cs="Arial"/>
        <w:sz w:val="12"/>
        <w:lang w:val="lv-LV" w:eastAsia="lv-LV"/>
      </w:rPr>
      <w:drawing>
        <wp:anchor distT="0" distB="0" distL="114300" distR="114300" simplePos="0" relativeHeight="251658240" behindDoc="1" locked="0" layoutInCell="1" allowOverlap="1" wp14:anchorId="51C160F9" wp14:editId="02B21B89">
          <wp:simplePos x="0" y="0"/>
          <wp:positionH relativeFrom="column">
            <wp:posOffset>-73881</wp:posOffset>
          </wp:positionH>
          <wp:positionV relativeFrom="paragraph">
            <wp:posOffset>12065</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ED2DC" w14:textId="77777777" w:rsidR="008F6995" w:rsidRPr="00A33EDA" w:rsidRDefault="008F6995" w:rsidP="00A33EDA">
    <w:pPr>
      <w:tabs>
        <w:tab w:val="center" w:pos="4677"/>
        <w:tab w:val="right" w:pos="9355"/>
      </w:tabs>
      <w:suppressAutoHyphens/>
      <w:spacing w:after="0" w:line="240" w:lineRule="auto"/>
      <w:jc w:val="right"/>
      <w:rPr>
        <w:rFonts w:ascii="Arial" w:hAnsi="Arial" w:cs="Arial"/>
        <w:noProof w:val="0"/>
        <w:sz w:val="12"/>
        <w:lang w:val="lv-LV" w:eastAsia="ar-SA"/>
      </w:rPr>
    </w:pPr>
  </w:p>
  <w:p w14:paraId="108C1997" w14:textId="77777777" w:rsidR="008F6995" w:rsidRPr="00A33EDA" w:rsidRDefault="008F6995" w:rsidP="00A33EDA">
    <w:pPr>
      <w:tabs>
        <w:tab w:val="center" w:pos="4677"/>
        <w:tab w:val="right" w:pos="9355"/>
      </w:tabs>
      <w:suppressAutoHyphens/>
      <w:spacing w:after="0" w:line="240" w:lineRule="auto"/>
      <w:jc w:val="right"/>
      <w:rPr>
        <w:rFonts w:ascii="Arial" w:hAnsi="Arial" w:cs="Arial"/>
        <w:noProof w:val="0"/>
        <w:sz w:val="12"/>
        <w:lang w:val="lv-LV" w:eastAsia="ar-SA"/>
      </w:rPr>
    </w:pPr>
  </w:p>
  <w:p w14:paraId="69BE7D43" w14:textId="77777777" w:rsidR="008F6995" w:rsidRDefault="008F6995" w:rsidP="008B7BBF">
    <w:pPr>
      <w:tabs>
        <w:tab w:val="center" w:pos="4677"/>
        <w:tab w:val="right" w:pos="9355"/>
      </w:tabs>
      <w:suppressAutoHyphens/>
      <w:spacing w:after="0" w:line="240" w:lineRule="auto"/>
      <w:jc w:val="right"/>
      <w:rPr>
        <w:rFonts w:ascii="Arial" w:hAnsi="Arial" w:cs="Arial"/>
        <w:noProof w:val="0"/>
        <w:sz w:val="12"/>
        <w:lang w:val="lv-LV" w:eastAsia="ar-SA"/>
      </w:rPr>
    </w:pPr>
  </w:p>
  <w:p w14:paraId="4BD85126" w14:textId="77777777" w:rsidR="008F6995" w:rsidRPr="00645EC0" w:rsidRDefault="008F6995" w:rsidP="008B7BBF">
    <w:pPr>
      <w:tabs>
        <w:tab w:val="center" w:pos="4677"/>
        <w:tab w:val="right" w:pos="9355"/>
      </w:tabs>
      <w:suppressAutoHyphens/>
      <w:spacing w:after="0" w:line="240" w:lineRule="auto"/>
      <w:jc w:val="right"/>
      <w:rPr>
        <w:b/>
        <w:lang w:val="en-G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A5E4" w14:textId="77777777" w:rsidR="00645EC0" w:rsidRDefault="00645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0"/>
    <w:rsid w:val="000068BD"/>
    <w:rsid w:val="00050D76"/>
    <w:rsid w:val="00054FA9"/>
    <w:rsid w:val="0005636A"/>
    <w:rsid w:val="00057D0C"/>
    <w:rsid w:val="00066BEE"/>
    <w:rsid w:val="00090F3C"/>
    <w:rsid w:val="000B003F"/>
    <w:rsid w:val="000E145D"/>
    <w:rsid w:val="000E42A7"/>
    <w:rsid w:val="00123AFA"/>
    <w:rsid w:val="00145D18"/>
    <w:rsid w:val="001516E3"/>
    <w:rsid w:val="00153B27"/>
    <w:rsid w:val="0018080C"/>
    <w:rsid w:val="00181C6F"/>
    <w:rsid w:val="00187259"/>
    <w:rsid w:val="001B76E5"/>
    <w:rsid w:val="001B7EEE"/>
    <w:rsid w:val="001C1C94"/>
    <w:rsid w:val="001C4264"/>
    <w:rsid w:val="001C5765"/>
    <w:rsid w:val="00216BFF"/>
    <w:rsid w:val="00216E26"/>
    <w:rsid w:val="00233288"/>
    <w:rsid w:val="00236C92"/>
    <w:rsid w:val="00244D47"/>
    <w:rsid w:val="002665F9"/>
    <w:rsid w:val="00272857"/>
    <w:rsid w:val="0027328A"/>
    <w:rsid w:val="0028379B"/>
    <w:rsid w:val="002917BD"/>
    <w:rsid w:val="002A3FD4"/>
    <w:rsid w:val="002B10D3"/>
    <w:rsid w:val="002D22C1"/>
    <w:rsid w:val="002D4ACF"/>
    <w:rsid w:val="00313D7C"/>
    <w:rsid w:val="00314C27"/>
    <w:rsid w:val="00330F14"/>
    <w:rsid w:val="00344DE0"/>
    <w:rsid w:val="0034637B"/>
    <w:rsid w:val="00373DF9"/>
    <w:rsid w:val="003A7029"/>
    <w:rsid w:val="003A7193"/>
    <w:rsid w:val="003B62E1"/>
    <w:rsid w:val="003D0FB9"/>
    <w:rsid w:val="003F00A4"/>
    <w:rsid w:val="00400285"/>
    <w:rsid w:val="00416294"/>
    <w:rsid w:val="004162A6"/>
    <w:rsid w:val="00421510"/>
    <w:rsid w:val="00425810"/>
    <w:rsid w:val="004400BA"/>
    <w:rsid w:val="00443455"/>
    <w:rsid w:val="00457F67"/>
    <w:rsid w:val="0046467B"/>
    <w:rsid w:val="004764D5"/>
    <w:rsid w:val="0048512C"/>
    <w:rsid w:val="00495EFA"/>
    <w:rsid w:val="004C0726"/>
    <w:rsid w:val="004C0AE7"/>
    <w:rsid w:val="004C5141"/>
    <w:rsid w:val="004D07B6"/>
    <w:rsid w:val="004F0A05"/>
    <w:rsid w:val="00530824"/>
    <w:rsid w:val="0055212D"/>
    <w:rsid w:val="00561609"/>
    <w:rsid w:val="0057730B"/>
    <w:rsid w:val="005A3506"/>
    <w:rsid w:val="005B6336"/>
    <w:rsid w:val="005C6188"/>
    <w:rsid w:val="005E55A4"/>
    <w:rsid w:val="00600E39"/>
    <w:rsid w:val="00616D66"/>
    <w:rsid w:val="00625417"/>
    <w:rsid w:val="00627BA5"/>
    <w:rsid w:val="00635E7E"/>
    <w:rsid w:val="00645EC0"/>
    <w:rsid w:val="00664B59"/>
    <w:rsid w:val="006657A8"/>
    <w:rsid w:val="00665993"/>
    <w:rsid w:val="00666129"/>
    <w:rsid w:val="00677B62"/>
    <w:rsid w:val="00677EFD"/>
    <w:rsid w:val="0069236C"/>
    <w:rsid w:val="00697100"/>
    <w:rsid w:val="006A5A9E"/>
    <w:rsid w:val="006B3AB2"/>
    <w:rsid w:val="006E11D8"/>
    <w:rsid w:val="006E2F9D"/>
    <w:rsid w:val="006E6536"/>
    <w:rsid w:val="006F1B7B"/>
    <w:rsid w:val="0072044D"/>
    <w:rsid w:val="00736BC7"/>
    <w:rsid w:val="0075404B"/>
    <w:rsid w:val="0076582B"/>
    <w:rsid w:val="00774E8C"/>
    <w:rsid w:val="00797DDA"/>
    <w:rsid w:val="007A13D1"/>
    <w:rsid w:val="007A20DB"/>
    <w:rsid w:val="007A5978"/>
    <w:rsid w:val="007C231F"/>
    <w:rsid w:val="007C46B9"/>
    <w:rsid w:val="007C6D67"/>
    <w:rsid w:val="007D05FC"/>
    <w:rsid w:val="007D6A71"/>
    <w:rsid w:val="007E4143"/>
    <w:rsid w:val="00807DC0"/>
    <w:rsid w:val="008228A6"/>
    <w:rsid w:val="00835C8F"/>
    <w:rsid w:val="008463D2"/>
    <w:rsid w:val="00846CC7"/>
    <w:rsid w:val="00857561"/>
    <w:rsid w:val="008763F2"/>
    <w:rsid w:val="00884CED"/>
    <w:rsid w:val="008869EB"/>
    <w:rsid w:val="008A40AC"/>
    <w:rsid w:val="008B12F9"/>
    <w:rsid w:val="008B4816"/>
    <w:rsid w:val="008B7BBF"/>
    <w:rsid w:val="008D0DB6"/>
    <w:rsid w:val="008E6E68"/>
    <w:rsid w:val="008F6995"/>
    <w:rsid w:val="0090413C"/>
    <w:rsid w:val="009166F1"/>
    <w:rsid w:val="00917118"/>
    <w:rsid w:val="009507E0"/>
    <w:rsid w:val="00950C52"/>
    <w:rsid w:val="009577D9"/>
    <w:rsid w:val="009629BF"/>
    <w:rsid w:val="00962F24"/>
    <w:rsid w:val="00965271"/>
    <w:rsid w:val="009817AF"/>
    <w:rsid w:val="0098532E"/>
    <w:rsid w:val="009B2212"/>
    <w:rsid w:val="009B27FF"/>
    <w:rsid w:val="009B721D"/>
    <w:rsid w:val="009D1927"/>
    <w:rsid w:val="009D3821"/>
    <w:rsid w:val="009E1AA4"/>
    <w:rsid w:val="00A13DDC"/>
    <w:rsid w:val="00A31401"/>
    <w:rsid w:val="00A33EDA"/>
    <w:rsid w:val="00A54032"/>
    <w:rsid w:val="00A54AD3"/>
    <w:rsid w:val="00A63503"/>
    <w:rsid w:val="00A67101"/>
    <w:rsid w:val="00A83A43"/>
    <w:rsid w:val="00A94561"/>
    <w:rsid w:val="00A977F9"/>
    <w:rsid w:val="00AA05B0"/>
    <w:rsid w:val="00AA102F"/>
    <w:rsid w:val="00AA7D47"/>
    <w:rsid w:val="00AE3CA7"/>
    <w:rsid w:val="00AF4037"/>
    <w:rsid w:val="00B0459E"/>
    <w:rsid w:val="00B07779"/>
    <w:rsid w:val="00B1430D"/>
    <w:rsid w:val="00B14D22"/>
    <w:rsid w:val="00B25355"/>
    <w:rsid w:val="00B26369"/>
    <w:rsid w:val="00B32888"/>
    <w:rsid w:val="00B43135"/>
    <w:rsid w:val="00B50538"/>
    <w:rsid w:val="00B54D80"/>
    <w:rsid w:val="00B570C5"/>
    <w:rsid w:val="00B64380"/>
    <w:rsid w:val="00B73E85"/>
    <w:rsid w:val="00B81BA0"/>
    <w:rsid w:val="00BA0522"/>
    <w:rsid w:val="00BA2A74"/>
    <w:rsid w:val="00BB16F6"/>
    <w:rsid w:val="00BC3214"/>
    <w:rsid w:val="00BC50F4"/>
    <w:rsid w:val="00BE2A3A"/>
    <w:rsid w:val="00BE500C"/>
    <w:rsid w:val="00BF0079"/>
    <w:rsid w:val="00CC0EF0"/>
    <w:rsid w:val="00CE51E2"/>
    <w:rsid w:val="00CF07AC"/>
    <w:rsid w:val="00D12572"/>
    <w:rsid w:val="00D12D0A"/>
    <w:rsid w:val="00D20DC1"/>
    <w:rsid w:val="00D47F5F"/>
    <w:rsid w:val="00D5088C"/>
    <w:rsid w:val="00D87C82"/>
    <w:rsid w:val="00D925CB"/>
    <w:rsid w:val="00DB6978"/>
    <w:rsid w:val="00DC4DD4"/>
    <w:rsid w:val="00DD1BFF"/>
    <w:rsid w:val="00DE0CC0"/>
    <w:rsid w:val="00DE654A"/>
    <w:rsid w:val="00DF0686"/>
    <w:rsid w:val="00DF1646"/>
    <w:rsid w:val="00E01E21"/>
    <w:rsid w:val="00E03DB3"/>
    <w:rsid w:val="00E144AD"/>
    <w:rsid w:val="00E32D1F"/>
    <w:rsid w:val="00E34F2F"/>
    <w:rsid w:val="00E56773"/>
    <w:rsid w:val="00E7006A"/>
    <w:rsid w:val="00E84637"/>
    <w:rsid w:val="00E91CF0"/>
    <w:rsid w:val="00EA76AD"/>
    <w:rsid w:val="00EB2B4F"/>
    <w:rsid w:val="00EC0D51"/>
    <w:rsid w:val="00EC3CA0"/>
    <w:rsid w:val="00EE23C6"/>
    <w:rsid w:val="00F065F2"/>
    <w:rsid w:val="00F0695B"/>
    <w:rsid w:val="00F12405"/>
    <w:rsid w:val="00F13127"/>
    <w:rsid w:val="00F27825"/>
    <w:rsid w:val="00F3517D"/>
    <w:rsid w:val="00F433F8"/>
    <w:rsid w:val="00F61A22"/>
    <w:rsid w:val="00F7118D"/>
    <w:rsid w:val="00F77EAE"/>
    <w:rsid w:val="00F80C8D"/>
    <w:rsid w:val="00F81D65"/>
    <w:rsid w:val="00F8601A"/>
    <w:rsid w:val="00F961D1"/>
    <w:rsid w:val="00FA28D7"/>
    <w:rsid w:val="00FE1EC0"/>
    <w:rsid w:val="00FF6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CBFA45"/>
  <w15:docId w15:val="{6DA71233-1389-4969-9393-9231CF5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92"/>
    <w:pPr>
      <w:spacing w:after="200" w:line="276" w:lineRule="auto"/>
    </w:pPr>
    <w:rPr>
      <w:noProo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en-US"/>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en-US"/>
    </w:rPr>
  </w:style>
  <w:style w:type="character" w:customStyle="1" w:styleId="shorttext">
    <w:name w:val="short_text"/>
    <w:basedOn w:val="DefaultParagraphFont"/>
    <w:uiPriority w:val="99"/>
    <w:rsid w:val="000068BD"/>
    <w:rPr>
      <w:rFonts w:cs="Times New Roman"/>
    </w:rPr>
  </w:style>
  <w:style w:type="paragraph" w:styleId="BalloonText">
    <w:name w:val="Balloon Text"/>
    <w:basedOn w:val="Normal"/>
    <w:link w:val="BalloonTextChar"/>
    <w:uiPriority w:val="99"/>
    <w:semiHidden/>
    <w:rsid w:val="0034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37B"/>
    <w:rPr>
      <w:rFonts w:ascii="Segoe UI" w:hAnsi="Segoe UI" w:cs="Segoe UI"/>
      <w:noProof/>
      <w:sz w:val="18"/>
      <w:szCs w:val="18"/>
      <w:lang w:val="en-US"/>
    </w:rPr>
  </w:style>
  <w:style w:type="table" w:styleId="TableGrid">
    <w:name w:val="Table Grid"/>
    <w:basedOn w:val="TableNormal"/>
    <w:uiPriority w:val="59"/>
    <w:locked/>
    <w:rsid w:val="00BF007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7EAE"/>
    <w:pPr>
      <w:spacing w:after="0" w:line="240" w:lineRule="auto"/>
    </w:pPr>
    <w:rPr>
      <w:rFonts w:ascii="Times New Roman" w:eastAsiaTheme="minorHAnsi" w:hAnsi="Times New Roman"/>
      <w:noProof w:val="0"/>
      <w:sz w:val="24"/>
      <w:szCs w:val="24"/>
      <w:lang w:val="ru-RU" w:eastAsia="ru-RU"/>
    </w:rPr>
  </w:style>
  <w:style w:type="character" w:styleId="Hyperlink">
    <w:name w:val="Hyperlink"/>
    <w:basedOn w:val="DefaultParagraphFont"/>
    <w:uiPriority w:val="99"/>
    <w:unhideWhenUsed/>
    <w:rsid w:val="00D12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6984">
      <w:bodyDiv w:val="1"/>
      <w:marLeft w:val="0"/>
      <w:marRight w:val="0"/>
      <w:marTop w:val="0"/>
      <w:marBottom w:val="0"/>
      <w:divBdr>
        <w:top w:val="none" w:sz="0" w:space="0" w:color="auto"/>
        <w:left w:val="none" w:sz="0" w:space="0" w:color="auto"/>
        <w:bottom w:val="none" w:sz="0" w:space="0" w:color="auto"/>
        <w:right w:val="none" w:sz="0" w:space="0" w:color="auto"/>
      </w:divBdr>
    </w:div>
    <w:div w:id="11865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nbbanka.eu" TargetMode="External"/><Relationship Id="rId1" Type="http://schemas.openxmlformats.org/officeDocument/2006/relationships/hyperlink" Target="mailto:info@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TAX RESIDENCY DECLARATION OF CLIENT -  LEGAL ENTITY NON-RESIDENT OF THE REPUBLIC OF LATVIA</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CLIENT -  LEGAL ENTITY NON-RESIDENT OF THE REPUBLIC OF LATVIA</dc:title>
  <dc:creator>Nataļja Ignatenko</dc:creator>
  <cp:lastModifiedBy>Zane Savicka</cp:lastModifiedBy>
  <cp:revision>3</cp:revision>
  <cp:lastPrinted>2016-08-17T12:35:00Z</cp:lastPrinted>
  <dcterms:created xsi:type="dcterms:W3CDTF">2023-03-07T07:26:00Z</dcterms:created>
  <dcterms:modified xsi:type="dcterms:W3CDTF">2023-03-07T09:08:00Z</dcterms:modified>
</cp:coreProperties>
</file>