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A915FB">
        <w:rPr>
          <w:b/>
          <w:sz w:val="22"/>
          <w:szCs w:val="22"/>
          <w:lang w:val="lv-LV"/>
        </w:rPr>
        <w:t>MADORA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A915FB">
        <w:rPr>
          <w:rFonts w:eastAsia="Times New Roman"/>
          <w:spacing w:val="-4"/>
          <w:sz w:val="22"/>
          <w:szCs w:val="22"/>
          <w:lang w:val="lv-LV"/>
        </w:rPr>
        <w:t>MADORA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A915FB" w:rsidRPr="00A915FB">
        <w:rPr>
          <w:b/>
          <w:sz w:val="22"/>
          <w:szCs w:val="22"/>
          <w:lang w:val="lv-LV"/>
        </w:rPr>
        <w:t>Stiebri, Nīcas pagasts, Nīcas novads</w:t>
      </w:r>
      <w:r w:rsidR="00A915FB" w:rsidRPr="00A915FB">
        <w:rPr>
          <w:sz w:val="22"/>
          <w:szCs w:val="22"/>
          <w:lang w:val="lv-LV"/>
        </w:rPr>
        <w:t>, kadastra Nr. 64780030006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915F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915F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915F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915F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 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9FF7-CA6F-4968-99EB-12C48DC0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6</cp:revision>
  <cp:lastPrinted>2021-02-01T16:33:00Z</cp:lastPrinted>
  <dcterms:created xsi:type="dcterms:W3CDTF">2021-02-01T16:22:00Z</dcterms:created>
  <dcterms:modified xsi:type="dcterms:W3CDTF">2021-02-05T07:32:00Z</dcterms:modified>
</cp:coreProperties>
</file>